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0AC" w:rsidRPr="00073ABB" w:rsidRDefault="001950AC" w:rsidP="001950AC">
      <w:pPr>
        <w:spacing w:after="0" w:line="240" w:lineRule="auto"/>
        <w:jc w:val="center"/>
        <w:rPr>
          <w:rFonts w:ascii="Times New Roman" w:eastAsia="Times New Roman" w:hAnsi="Times New Roman" w:cs="Times New Roman"/>
          <w:b/>
          <w:sz w:val="24"/>
          <w:szCs w:val="24"/>
          <w:lang w:eastAsia="tr-TR"/>
        </w:rPr>
      </w:pPr>
      <w:r w:rsidRPr="00073ABB">
        <w:rPr>
          <w:rFonts w:ascii="Times New Roman" w:eastAsia="Times New Roman" w:hAnsi="Times New Roman" w:cs="Times New Roman"/>
          <w:noProof/>
          <w:sz w:val="24"/>
          <w:szCs w:val="24"/>
          <w:lang w:eastAsia="tr-TR"/>
        </w:rPr>
        <w:drawing>
          <wp:inline distT="0" distB="0" distL="0" distR="0" wp14:anchorId="75AE507F" wp14:editId="3B530BFA">
            <wp:extent cx="1133856" cy="1133856"/>
            <wp:effectExtent l="0" t="0" r="9525" b="9525"/>
            <wp:docPr id="1" name="Resim 1" descr="categ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ego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259" cy="1170259"/>
                    </a:xfrm>
                    <a:prstGeom prst="rect">
                      <a:avLst/>
                    </a:prstGeom>
                    <a:noFill/>
                    <a:ln>
                      <a:noFill/>
                    </a:ln>
                  </pic:spPr>
                </pic:pic>
              </a:graphicData>
            </a:graphic>
          </wp:inline>
        </w:drawing>
      </w:r>
    </w:p>
    <w:p w:rsidR="001950AC" w:rsidRPr="00073ABB" w:rsidRDefault="001950AC" w:rsidP="001950AC">
      <w:pPr>
        <w:spacing w:after="0" w:line="240" w:lineRule="auto"/>
        <w:jc w:val="center"/>
        <w:rPr>
          <w:rFonts w:ascii="Times New Roman" w:eastAsia="Times New Roman" w:hAnsi="Times New Roman" w:cs="Times New Roman"/>
          <w:b/>
          <w:sz w:val="24"/>
          <w:szCs w:val="24"/>
          <w:lang w:eastAsia="tr-TR"/>
        </w:rPr>
      </w:pPr>
    </w:p>
    <w:p w:rsidR="001950AC" w:rsidRPr="00073ABB" w:rsidRDefault="00B13575" w:rsidP="001950AC">
      <w:pPr>
        <w:spacing w:after="0" w:line="240" w:lineRule="auto"/>
        <w:jc w:val="center"/>
        <w:rPr>
          <w:rFonts w:ascii="Times New Roman" w:eastAsia="Times New Roman" w:hAnsi="Times New Roman" w:cs="Times New Roman"/>
          <w:b/>
          <w:sz w:val="24"/>
          <w:szCs w:val="24"/>
          <w:lang w:eastAsia="tr-TR"/>
        </w:rPr>
      </w:pPr>
      <w:hyperlink r:id="rId9" w:history="1">
        <w:r w:rsidR="00E43695" w:rsidRPr="00073ABB">
          <w:rPr>
            <w:rFonts w:ascii="Times New Roman" w:eastAsia="Times New Roman" w:hAnsi="Times New Roman" w:cs="Times New Roman"/>
            <w:b/>
            <w:sz w:val="24"/>
            <w:szCs w:val="24"/>
            <w:lang w:eastAsia="tr-TR"/>
          </w:rPr>
          <w:t>Mühendislik v</w:t>
        </w:r>
        <w:r w:rsidR="001950AC" w:rsidRPr="00073ABB">
          <w:rPr>
            <w:rFonts w:ascii="Times New Roman" w:eastAsia="Times New Roman" w:hAnsi="Times New Roman" w:cs="Times New Roman"/>
            <w:b/>
            <w:sz w:val="24"/>
            <w:szCs w:val="24"/>
            <w:lang w:eastAsia="tr-TR"/>
          </w:rPr>
          <w:t>e Mimarlık Fakültesi</w:t>
        </w:r>
      </w:hyperlink>
    </w:p>
    <w:p w:rsidR="001950AC" w:rsidRPr="00073ABB" w:rsidRDefault="001950AC" w:rsidP="001950AC">
      <w:pPr>
        <w:spacing w:after="0" w:line="240" w:lineRule="auto"/>
        <w:jc w:val="center"/>
        <w:rPr>
          <w:rFonts w:ascii="Times New Roman" w:eastAsia="Times New Roman" w:hAnsi="Times New Roman" w:cs="Times New Roman"/>
          <w:b/>
          <w:sz w:val="24"/>
          <w:szCs w:val="24"/>
          <w:lang w:eastAsia="tr-TR"/>
        </w:rPr>
      </w:pPr>
    </w:p>
    <w:p w:rsidR="001950AC" w:rsidRPr="00073ABB" w:rsidRDefault="00B13575" w:rsidP="001950AC">
      <w:pPr>
        <w:spacing w:after="0" w:line="240" w:lineRule="auto"/>
        <w:jc w:val="center"/>
        <w:rPr>
          <w:rFonts w:ascii="Times New Roman" w:eastAsia="Times New Roman" w:hAnsi="Times New Roman" w:cs="Times New Roman"/>
          <w:b/>
          <w:sz w:val="24"/>
          <w:szCs w:val="24"/>
          <w:lang w:eastAsia="tr-TR"/>
        </w:rPr>
      </w:pPr>
      <w:hyperlink r:id="rId10" w:history="1">
        <w:r w:rsidR="001950AC" w:rsidRPr="00073ABB">
          <w:rPr>
            <w:rFonts w:ascii="Times New Roman" w:eastAsia="Times New Roman" w:hAnsi="Times New Roman" w:cs="Times New Roman"/>
            <w:b/>
            <w:sz w:val="24"/>
            <w:szCs w:val="24"/>
            <w:lang w:eastAsia="tr-TR"/>
          </w:rPr>
          <w:t>Bilgisayar Mühendisliği Bölümü</w:t>
        </w:r>
      </w:hyperlink>
    </w:p>
    <w:p w:rsidR="001950AC" w:rsidRPr="00073ABB" w:rsidRDefault="001950AC" w:rsidP="001950AC">
      <w:pPr>
        <w:spacing w:after="0" w:line="240" w:lineRule="auto"/>
        <w:jc w:val="center"/>
        <w:rPr>
          <w:rFonts w:ascii="Times New Roman" w:eastAsia="Times New Roman" w:hAnsi="Times New Roman" w:cs="Times New Roman"/>
          <w:b/>
          <w:sz w:val="24"/>
          <w:szCs w:val="24"/>
          <w:lang w:eastAsia="tr-TR"/>
        </w:rPr>
      </w:pPr>
    </w:p>
    <w:p w:rsidR="001950AC" w:rsidRPr="00073ABB" w:rsidRDefault="00E43695" w:rsidP="001950AC">
      <w:pPr>
        <w:spacing w:after="0" w:line="240" w:lineRule="auto"/>
        <w:jc w:val="center"/>
        <w:rPr>
          <w:rFonts w:ascii="Times New Roman" w:eastAsia="Times New Roman" w:hAnsi="Times New Roman" w:cs="Times New Roman"/>
          <w:b/>
          <w:sz w:val="24"/>
          <w:szCs w:val="24"/>
          <w:lang w:eastAsia="tr-TR"/>
        </w:rPr>
      </w:pPr>
      <w:r w:rsidRPr="00073ABB">
        <w:rPr>
          <w:rFonts w:ascii="Times New Roman" w:eastAsia="Times New Roman" w:hAnsi="Times New Roman" w:cs="Times New Roman"/>
          <w:b/>
          <w:sz w:val="24"/>
          <w:szCs w:val="24"/>
          <w:lang w:eastAsia="tr-TR"/>
        </w:rPr>
        <w:t xml:space="preserve">… Dersi Proje </w:t>
      </w:r>
      <w:bookmarkStart w:id="0" w:name="_GoBack"/>
      <w:bookmarkEnd w:id="0"/>
      <w:r w:rsidRPr="00073ABB">
        <w:rPr>
          <w:rFonts w:ascii="Times New Roman" w:eastAsia="Times New Roman" w:hAnsi="Times New Roman" w:cs="Times New Roman"/>
          <w:b/>
          <w:sz w:val="24"/>
          <w:szCs w:val="24"/>
          <w:lang w:eastAsia="tr-TR"/>
        </w:rPr>
        <w:t>F</w:t>
      </w:r>
      <w:r w:rsidR="0036075C" w:rsidRPr="00073ABB">
        <w:rPr>
          <w:rFonts w:ascii="Times New Roman" w:eastAsia="Times New Roman" w:hAnsi="Times New Roman" w:cs="Times New Roman"/>
          <w:b/>
          <w:sz w:val="24"/>
          <w:szCs w:val="24"/>
          <w:lang w:eastAsia="tr-TR"/>
        </w:rPr>
        <w:t>or</w:t>
      </w:r>
      <w:r w:rsidRPr="00073ABB">
        <w:rPr>
          <w:rFonts w:ascii="Times New Roman" w:eastAsia="Times New Roman" w:hAnsi="Times New Roman" w:cs="Times New Roman"/>
          <w:b/>
          <w:sz w:val="24"/>
          <w:szCs w:val="24"/>
          <w:lang w:eastAsia="tr-TR"/>
        </w:rPr>
        <w:t>m</w:t>
      </w:r>
      <w:r w:rsidR="0036075C" w:rsidRPr="00073ABB">
        <w:rPr>
          <w:rFonts w:ascii="Times New Roman" w:eastAsia="Times New Roman" w:hAnsi="Times New Roman" w:cs="Times New Roman"/>
          <w:b/>
          <w:sz w:val="24"/>
          <w:szCs w:val="24"/>
          <w:lang w:eastAsia="tr-TR"/>
        </w:rPr>
        <w:t>u</w:t>
      </w:r>
    </w:p>
    <w:p w:rsidR="001950AC" w:rsidRPr="00073ABB" w:rsidRDefault="001950AC" w:rsidP="001950AC">
      <w:pPr>
        <w:spacing w:after="0" w:line="240" w:lineRule="auto"/>
        <w:jc w:val="center"/>
        <w:rPr>
          <w:rFonts w:ascii="Times New Roman" w:eastAsia="Times New Roman" w:hAnsi="Times New Roman" w:cs="Times New Roman"/>
          <w:b/>
          <w:sz w:val="24"/>
          <w:szCs w:val="24"/>
          <w:lang w:eastAsia="tr-TR"/>
        </w:rPr>
      </w:pPr>
    </w:p>
    <w:p w:rsidR="001950AC" w:rsidRPr="00073ABB" w:rsidRDefault="001950AC" w:rsidP="001950AC">
      <w:pPr>
        <w:spacing w:after="0" w:line="240" w:lineRule="auto"/>
        <w:jc w:val="center"/>
        <w:rPr>
          <w:rFonts w:ascii="Times New Roman" w:eastAsia="Times New Roman" w:hAnsi="Times New Roman" w:cs="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950AC" w:rsidRPr="00073ABB" w:rsidTr="00F5164B">
        <w:trPr>
          <w:trHeight w:val="612"/>
        </w:trPr>
        <w:tc>
          <w:tcPr>
            <w:tcW w:w="9286" w:type="dxa"/>
            <w:shd w:val="clear" w:color="auto" w:fill="F2F2F2"/>
            <w:vAlign w:val="center"/>
          </w:tcPr>
          <w:p w:rsidR="001950AC" w:rsidRPr="00073ABB" w:rsidRDefault="00C42826" w:rsidP="00E43695">
            <w:pPr>
              <w:spacing w:after="0" w:line="240" w:lineRule="auto"/>
              <w:jc w:val="center"/>
              <w:rPr>
                <w:rFonts w:ascii="Times New Roman" w:eastAsia="Times New Roman" w:hAnsi="Times New Roman" w:cs="Times New Roman"/>
                <w:b/>
                <w:sz w:val="24"/>
                <w:szCs w:val="24"/>
                <w:lang w:eastAsia="tr-TR"/>
              </w:rPr>
            </w:pPr>
            <w:r w:rsidRPr="00073ABB">
              <w:rPr>
                <w:rFonts w:ascii="Times New Roman" w:eastAsia="Times New Roman" w:hAnsi="Times New Roman" w:cs="Times New Roman"/>
                <w:b/>
                <w:sz w:val="24"/>
                <w:szCs w:val="24"/>
                <w:lang w:eastAsia="tr-TR"/>
              </w:rPr>
              <w:t>Proje</w:t>
            </w:r>
            <w:r w:rsidR="001950AC" w:rsidRPr="00073ABB">
              <w:rPr>
                <w:rFonts w:ascii="Times New Roman" w:eastAsia="Times New Roman" w:hAnsi="Times New Roman" w:cs="Times New Roman"/>
                <w:b/>
                <w:sz w:val="24"/>
                <w:szCs w:val="24"/>
                <w:lang w:eastAsia="tr-TR"/>
              </w:rPr>
              <w:t xml:space="preserve"> </w:t>
            </w:r>
            <w:r w:rsidR="00E43695" w:rsidRPr="00073ABB">
              <w:rPr>
                <w:rFonts w:ascii="Times New Roman" w:eastAsia="Times New Roman" w:hAnsi="Times New Roman" w:cs="Times New Roman"/>
                <w:b/>
                <w:sz w:val="24"/>
                <w:szCs w:val="24"/>
                <w:lang w:eastAsia="tr-TR"/>
              </w:rPr>
              <w:t>Başlığı</w:t>
            </w:r>
          </w:p>
        </w:tc>
      </w:tr>
      <w:tr w:rsidR="001950AC" w:rsidRPr="00073ABB" w:rsidTr="00F5164B">
        <w:trPr>
          <w:trHeight w:val="830"/>
        </w:trPr>
        <w:tc>
          <w:tcPr>
            <w:tcW w:w="9286" w:type="dxa"/>
            <w:shd w:val="clear" w:color="auto" w:fill="auto"/>
            <w:vAlign w:val="center"/>
          </w:tcPr>
          <w:p w:rsidR="001950AC" w:rsidRPr="00073ABB" w:rsidRDefault="00E94191" w:rsidP="001950AC">
            <w:pPr>
              <w:spacing w:after="0" w:line="240" w:lineRule="auto"/>
              <w:jc w:val="center"/>
              <w:rPr>
                <w:rFonts w:ascii="Times New Roman" w:eastAsia="Times New Roman" w:hAnsi="Times New Roman" w:cs="Times New Roman"/>
                <w:sz w:val="24"/>
                <w:szCs w:val="24"/>
                <w:lang w:eastAsia="tr-TR"/>
              </w:rPr>
            </w:pPr>
            <w:r w:rsidRPr="00073ABB">
              <w:rPr>
                <w:rFonts w:ascii="Times New Roman" w:eastAsia="Times New Roman" w:hAnsi="Times New Roman" w:cs="Times New Roman"/>
                <w:sz w:val="24"/>
                <w:szCs w:val="24"/>
                <w:lang w:eastAsia="tr-TR"/>
              </w:rPr>
              <w:t>Makine Öğrenmesi Tabanlı Saldırı Tespit Sistemi Geliştirilmesi</w:t>
            </w:r>
          </w:p>
        </w:tc>
      </w:tr>
    </w:tbl>
    <w:p w:rsidR="001950AC" w:rsidRPr="00073ABB" w:rsidRDefault="001950AC" w:rsidP="001950AC">
      <w:pPr>
        <w:spacing w:after="0" w:line="240" w:lineRule="auto"/>
        <w:jc w:val="center"/>
        <w:rPr>
          <w:rFonts w:ascii="Times New Roman" w:eastAsia="Times New Roman" w:hAnsi="Times New Roman" w:cs="Times New Roman"/>
          <w:b/>
          <w:sz w:val="24"/>
          <w:szCs w:val="24"/>
          <w:lang w:eastAsia="tr-T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5493"/>
      </w:tblGrid>
      <w:tr w:rsidR="001950AC" w:rsidRPr="00073ABB" w:rsidTr="00F5164B">
        <w:trPr>
          <w:trHeight w:val="626"/>
        </w:trPr>
        <w:tc>
          <w:tcPr>
            <w:tcW w:w="9322" w:type="dxa"/>
            <w:gridSpan w:val="2"/>
            <w:shd w:val="clear" w:color="auto" w:fill="F2F2F2"/>
            <w:vAlign w:val="center"/>
          </w:tcPr>
          <w:p w:rsidR="001950AC" w:rsidRPr="00073ABB" w:rsidRDefault="001950AC" w:rsidP="001950AC">
            <w:pPr>
              <w:spacing w:after="0" w:line="240" w:lineRule="auto"/>
              <w:jc w:val="center"/>
              <w:rPr>
                <w:rFonts w:ascii="Times New Roman" w:eastAsia="Times New Roman" w:hAnsi="Times New Roman" w:cs="Times New Roman"/>
                <w:b/>
                <w:sz w:val="24"/>
                <w:szCs w:val="24"/>
                <w:lang w:eastAsia="tr-TR"/>
              </w:rPr>
            </w:pPr>
            <w:r w:rsidRPr="00073ABB">
              <w:rPr>
                <w:rFonts w:ascii="Times New Roman" w:eastAsia="Times New Roman" w:hAnsi="Times New Roman" w:cs="Times New Roman"/>
                <w:b/>
                <w:sz w:val="24"/>
                <w:szCs w:val="24"/>
                <w:lang w:eastAsia="tr-TR"/>
              </w:rPr>
              <w:t>Öğrenci Bilgileri</w:t>
            </w:r>
          </w:p>
        </w:tc>
      </w:tr>
      <w:tr w:rsidR="001950AC" w:rsidRPr="00073ABB" w:rsidTr="00F5164B">
        <w:trPr>
          <w:trHeight w:val="430"/>
        </w:trPr>
        <w:tc>
          <w:tcPr>
            <w:tcW w:w="3829" w:type="dxa"/>
            <w:shd w:val="clear" w:color="auto" w:fill="auto"/>
            <w:vAlign w:val="center"/>
          </w:tcPr>
          <w:p w:rsidR="001950AC" w:rsidRPr="00073ABB" w:rsidRDefault="008D54BD" w:rsidP="001950AC">
            <w:pPr>
              <w:spacing w:after="0" w:line="240" w:lineRule="auto"/>
              <w:jc w:val="right"/>
              <w:rPr>
                <w:rFonts w:ascii="Times New Roman" w:eastAsia="Times New Roman" w:hAnsi="Times New Roman" w:cs="Times New Roman"/>
                <w:b/>
                <w:sz w:val="24"/>
                <w:szCs w:val="24"/>
                <w:lang w:eastAsia="tr-TR"/>
              </w:rPr>
            </w:pPr>
            <w:r w:rsidRPr="00073ABB">
              <w:rPr>
                <w:rFonts w:ascii="Times New Roman" w:eastAsia="Times New Roman" w:hAnsi="Times New Roman" w:cs="Times New Roman"/>
                <w:b/>
                <w:sz w:val="24"/>
                <w:szCs w:val="24"/>
                <w:lang w:eastAsia="tr-TR"/>
              </w:rPr>
              <w:t>Öğrenci</w:t>
            </w:r>
            <w:r w:rsidR="001950AC" w:rsidRPr="00073ABB">
              <w:rPr>
                <w:rFonts w:ascii="Times New Roman" w:eastAsia="Times New Roman" w:hAnsi="Times New Roman" w:cs="Times New Roman"/>
                <w:b/>
                <w:sz w:val="24"/>
                <w:szCs w:val="24"/>
                <w:lang w:eastAsia="tr-TR"/>
              </w:rPr>
              <w:t xml:space="preserve"> No</w:t>
            </w:r>
          </w:p>
        </w:tc>
        <w:tc>
          <w:tcPr>
            <w:tcW w:w="5493" w:type="dxa"/>
            <w:shd w:val="clear" w:color="auto" w:fill="auto"/>
            <w:vAlign w:val="center"/>
          </w:tcPr>
          <w:p w:rsidR="001950AC" w:rsidRPr="00073ABB" w:rsidRDefault="00E94191" w:rsidP="001950AC">
            <w:pPr>
              <w:spacing w:after="0" w:line="240" w:lineRule="auto"/>
              <w:rPr>
                <w:rFonts w:ascii="Times New Roman" w:eastAsia="Times New Roman" w:hAnsi="Times New Roman" w:cs="Times New Roman"/>
                <w:sz w:val="24"/>
                <w:szCs w:val="24"/>
                <w:lang w:eastAsia="tr-TR"/>
              </w:rPr>
            </w:pPr>
            <w:r w:rsidRPr="00073ABB">
              <w:rPr>
                <w:rFonts w:ascii="Times New Roman" w:eastAsia="Times New Roman" w:hAnsi="Times New Roman" w:cs="Times New Roman"/>
                <w:sz w:val="24"/>
                <w:szCs w:val="24"/>
                <w:lang w:eastAsia="tr-TR"/>
              </w:rPr>
              <w:t>…</w:t>
            </w:r>
          </w:p>
        </w:tc>
      </w:tr>
      <w:tr w:rsidR="001950AC" w:rsidRPr="00073ABB" w:rsidTr="00F5164B">
        <w:trPr>
          <w:trHeight w:val="408"/>
        </w:trPr>
        <w:tc>
          <w:tcPr>
            <w:tcW w:w="3829" w:type="dxa"/>
            <w:shd w:val="clear" w:color="auto" w:fill="auto"/>
            <w:vAlign w:val="center"/>
          </w:tcPr>
          <w:p w:rsidR="001950AC" w:rsidRPr="00073ABB" w:rsidRDefault="008D54BD" w:rsidP="001950AC">
            <w:pPr>
              <w:spacing w:after="0" w:line="240" w:lineRule="auto"/>
              <w:jc w:val="right"/>
              <w:rPr>
                <w:rFonts w:ascii="Times New Roman" w:eastAsia="Times New Roman" w:hAnsi="Times New Roman" w:cs="Times New Roman"/>
                <w:b/>
                <w:sz w:val="24"/>
                <w:szCs w:val="24"/>
                <w:lang w:eastAsia="tr-TR"/>
              </w:rPr>
            </w:pPr>
            <w:r w:rsidRPr="00073ABB">
              <w:rPr>
                <w:rFonts w:ascii="Times New Roman" w:eastAsia="Times New Roman" w:hAnsi="Times New Roman" w:cs="Times New Roman"/>
                <w:b/>
                <w:sz w:val="24"/>
                <w:szCs w:val="24"/>
                <w:lang w:eastAsia="tr-TR"/>
              </w:rPr>
              <w:t xml:space="preserve">Öğrenci </w:t>
            </w:r>
            <w:r w:rsidR="001950AC" w:rsidRPr="00073ABB">
              <w:rPr>
                <w:rFonts w:ascii="Times New Roman" w:eastAsia="Times New Roman" w:hAnsi="Times New Roman" w:cs="Times New Roman"/>
                <w:b/>
                <w:sz w:val="24"/>
                <w:szCs w:val="24"/>
                <w:lang w:eastAsia="tr-TR"/>
              </w:rPr>
              <w:t xml:space="preserve">Ad </w:t>
            </w:r>
            <w:proofErr w:type="spellStart"/>
            <w:r w:rsidR="001950AC" w:rsidRPr="00073ABB">
              <w:rPr>
                <w:rFonts w:ascii="Times New Roman" w:eastAsia="Times New Roman" w:hAnsi="Times New Roman" w:cs="Times New Roman"/>
                <w:b/>
                <w:sz w:val="24"/>
                <w:szCs w:val="24"/>
                <w:lang w:eastAsia="tr-TR"/>
              </w:rPr>
              <w:t>Soyad</w:t>
            </w:r>
            <w:proofErr w:type="spellEnd"/>
          </w:p>
        </w:tc>
        <w:tc>
          <w:tcPr>
            <w:tcW w:w="5493" w:type="dxa"/>
            <w:shd w:val="clear" w:color="auto" w:fill="auto"/>
            <w:vAlign w:val="center"/>
          </w:tcPr>
          <w:p w:rsidR="001950AC" w:rsidRPr="00073ABB" w:rsidRDefault="00E94191" w:rsidP="001950AC">
            <w:pPr>
              <w:spacing w:after="0" w:line="240" w:lineRule="auto"/>
              <w:rPr>
                <w:rFonts w:ascii="Times New Roman" w:eastAsia="Times New Roman" w:hAnsi="Times New Roman" w:cs="Times New Roman"/>
                <w:sz w:val="24"/>
                <w:szCs w:val="24"/>
                <w:lang w:eastAsia="tr-TR"/>
              </w:rPr>
            </w:pPr>
            <w:r w:rsidRPr="00073ABB">
              <w:rPr>
                <w:rFonts w:ascii="Times New Roman" w:eastAsia="Times New Roman" w:hAnsi="Times New Roman" w:cs="Times New Roman"/>
                <w:sz w:val="24"/>
                <w:szCs w:val="24"/>
                <w:lang w:eastAsia="tr-TR"/>
              </w:rPr>
              <w:t>…</w:t>
            </w:r>
          </w:p>
        </w:tc>
      </w:tr>
    </w:tbl>
    <w:p w:rsidR="001950AC" w:rsidRPr="00073ABB" w:rsidRDefault="001950AC" w:rsidP="001950AC">
      <w:pPr>
        <w:spacing w:after="0" w:line="240" w:lineRule="auto"/>
        <w:jc w:val="center"/>
        <w:rPr>
          <w:rFonts w:ascii="Times New Roman" w:eastAsia="Times New Roman" w:hAnsi="Times New Roman" w:cs="Times New Roman"/>
          <w:b/>
          <w:sz w:val="24"/>
          <w:szCs w:val="24"/>
          <w:lang w:eastAsia="tr-TR"/>
        </w:rPr>
      </w:pPr>
    </w:p>
    <w:p w:rsidR="001950AC" w:rsidRPr="00073ABB" w:rsidRDefault="001950AC" w:rsidP="001950AC">
      <w:pPr>
        <w:spacing w:after="0" w:line="240" w:lineRule="auto"/>
        <w:jc w:val="center"/>
        <w:rPr>
          <w:rFonts w:ascii="Times New Roman" w:eastAsia="Times New Roman" w:hAnsi="Times New Roman" w:cs="Times New Roman"/>
          <w:b/>
          <w:sz w:val="24"/>
          <w:szCs w:val="24"/>
          <w:lang w:eastAsia="tr-T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1950AC" w:rsidRPr="00073ABB" w:rsidTr="00E52E95">
        <w:trPr>
          <w:trHeight w:val="1134"/>
        </w:trPr>
        <w:tc>
          <w:tcPr>
            <w:tcW w:w="9322" w:type="dxa"/>
            <w:shd w:val="clear" w:color="auto" w:fill="auto"/>
            <w:vAlign w:val="center"/>
          </w:tcPr>
          <w:p w:rsidR="00D851C6" w:rsidRPr="00073ABB" w:rsidRDefault="00E43695" w:rsidP="00E52E95">
            <w:pPr>
              <w:spacing w:after="0" w:line="240" w:lineRule="auto"/>
              <w:jc w:val="center"/>
              <w:rPr>
                <w:rFonts w:ascii="Times New Roman" w:eastAsia="Times New Roman" w:hAnsi="Times New Roman" w:cs="Times New Roman"/>
                <w:b/>
                <w:sz w:val="24"/>
                <w:szCs w:val="24"/>
                <w:lang w:eastAsia="tr-TR"/>
              </w:rPr>
            </w:pPr>
            <w:r w:rsidRPr="00073ABB">
              <w:rPr>
                <w:rFonts w:ascii="Times New Roman" w:eastAsia="Times New Roman" w:hAnsi="Times New Roman" w:cs="Times New Roman"/>
                <w:b/>
                <w:sz w:val="24"/>
                <w:szCs w:val="24"/>
                <w:lang w:eastAsia="tr-TR"/>
              </w:rPr>
              <w:t xml:space="preserve">Danışman </w:t>
            </w:r>
            <w:proofErr w:type="spellStart"/>
            <w:r w:rsidRPr="00073ABB">
              <w:rPr>
                <w:rFonts w:ascii="Times New Roman" w:eastAsia="Times New Roman" w:hAnsi="Times New Roman" w:cs="Times New Roman"/>
                <w:b/>
                <w:sz w:val="24"/>
                <w:szCs w:val="24"/>
                <w:lang w:eastAsia="tr-TR"/>
              </w:rPr>
              <w:t>Ünvan</w:t>
            </w:r>
            <w:proofErr w:type="spellEnd"/>
            <w:r w:rsidR="00D851C6" w:rsidRPr="00073ABB">
              <w:rPr>
                <w:rFonts w:ascii="Times New Roman" w:eastAsia="Times New Roman" w:hAnsi="Times New Roman" w:cs="Times New Roman"/>
                <w:b/>
                <w:sz w:val="24"/>
                <w:szCs w:val="24"/>
                <w:lang w:eastAsia="tr-TR"/>
              </w:rPr>
              <w:t xml:space="preserve"> </w:t>
            </w:r>
          </w:p>
          <w:p w:rsidR="001950AC" w:rsidRPr="00073ABB" w:rsidRDefault="00E43695" w:rsidP="00E43695">
            <w:pPr>
              <w:spacing w:after="0" w:line="240" w:lineRule="auto"/>
              <w:jc w:val="center"/>
              <w:rPr>
                <w:rFonts w:ascii="Times New Roman" w:eastAsia="Times New Roman" w:hAnsi="Times New Roman" w:cs="Times New Roman"/>
                <w:b/>
                <w:sz w:val="24"/>
                <w:szCs w:val="24"/>
                <w:lang w:eastAsia="tr-TR"/>
              </w:rPr>
            </w:pPr>
            <w:r w:rsidRPr="00073ABB">
              <w:rPr>
                <w:rFonts w:ascii="Times New Roman" w:eastAsia="Times New Roman" w:hAnsi="Times New Roman" w:cs="Times New Roman"/>
                <w:b/>
                <w:sz w:val="24"/>
                <w:szCs w:val="24"/>
                <w:lang w:eastAsia="tr-TR"/>
              </w:rPr>
              <w:t>Danışman Ad</w:t>
            </w:r>
            <w:r w:rsidR="00D851C6" w:rsidRPr="00073ABB">
              <w:rPr>
                <w:rFonts w:ascii="Times New Roman" w:eastAsia="Times New Roman" w:hAnsi="Times New Roman" w:cs="Times New Roman"/>
                <w:b/>
                <w:sz w:val="24"/>
                <w:szCs w:val="24"/>
                <w:lang w:eastAsia="tr-TR"/>
              </w:rPr>
              <w:t xml:space="preserve"> </w:t>
            </w:r>
            <w:proofErr w:type="spellStart"/>
            <w:r w:rsidRPr="00073ABB">
              <w:rPr>
                <w:rFonts w:ascii="Times New Roman" w:eastAsia="Times New Roman" w:hAnsi="Times New Roman" w:cs="Times New Roman"/>
                <w:b/>
                <w:sz w:val="24"/>
                <w:szCs w:val="24"/>
                <w:lang w:eastAsia="tr-TR"/>
              </w:rPr>
              <w:t>Soyad</w:t>
            </w:r>
            <w:proofErr w:type="spellEnd"/>
          </w:p>
        </w:tc>
      </w:tr>
    </w:tbl>
    <w:p w:rsidR="001950AC" w:rsidRPr="00073ABB" w:rsidRDefault="001950AC" w:rsidP="001950AC">
      <w:pPr>
        <w:spacing w:after="0" w:line="240" w:lineRule="auto"/>
        <w:jc w:val="center"/>
        <w:rPr>
          <w:rFonts w:ascii="Times New Roman" w:eastAsia="Times New Roman" w:hAnsi="Times New Roman" w:cs="Times New Roman"/>
          <w:b/>
          <w:sz w:val="24"/>
          <w:szCs w:val="24"/>
          <w:lang w:eastAsia="tr-TR"/>
        </w:rPr>
      </w:pPr>
    </w:p>
    <w:p w:rsidR="001950AC" w:rsidRPr="00073ABB" w:rsidRDefault="001950AC" w:rsidP="001950AC">
      <w:pPr>
        <w:spacing w:after="0" w:line="240" w:lineRule="auto"/>
        <w:jc w:val="center"/>
        <w:rPr>
          <w:rFonts w:ascii="Times New Roman" w:eastAsia="Times New Roman" w:hAnsi="Times New Roman" w:cs="Times New Roman"/>
          <w:b/>
          <w:sz w:val="24"/>
          <w:szCs w:val="24"/>
          <w:lang w:eastAsia="tr-TR"/>
        </w:rPr>
      </w:pPr>
    </w:p>
    <w:p w:rsidR="00E43695" w:rsidRPr="00073ABB" w:rsidRDefault="00E43695" w:rsidP="001950AC">
      <w:pPr>
        <w:spacing w:after="0" w:line="240" w:lineRule="auto"/>
        <w:jc w:val="center"/>
        <w:rPr>
          <w:rFonts w:ascii="Times New Roman" w:eastAsia="Times New Roman" w:hAnsi="Times New Roman" w:cs="Times New Roman"/>
          <w:b/>
          <w:sz w:val="24"/>
          <w:szCs w:val="24"/>
          <w:lang w:eastAsia="tr-TR"/>
        </w:rPr>
      </w:pPr>
    </w:p>
    <w:p w:rsidR="00E43695" w:rsidRPr="00073ABB" w:rsidRDefault="00E43695" w:rsidP="001950AC">
      <w:pPr>
        <w:spacing w:after="0" w:line="240" w:lineRule="auto"/>
        <w:jc w:val="center"/>
        <w:rPr>
          <w:rFonts w:ascii="Times New Roman" w:eastAsia="Times New Roman" w:hAnsi="Times New Roman" w:cs="Times New Roman"/>
          <w:b/>
          <w:sz w:val="24"/>
          <w:szCs w:val="24"/>
          <w:lang w:eastAsia="tr-TR"/>
        </w:rPr>
      </w:pPr>
    </w:p>
    <w:p w:rsidR="00E43695" w:rsidRPr="00073ABB" w:rsidRDefault="00E43695" w:rsidP="001950AC">
      <w:pPr>
        <w:spacing w:after="0" w:line="240" w:lineRule="auto"/>
        <w:jc w:val="center"/>
        <w:rPr>
          <w:rFonts w:ascii="Times New Roman" w:eastAsia="Times New Roman" w:hAnsi="Times New Roman" w:cs="Times New Roman"/>
          <w:b/>
          <w:sz w:val="24"/>
          <w:szCs w:val="24"/>
          <w:lang w:eastAsia="tr-TR"/>
        </w:rPr>
      </w:pPr>
    </w:p>
    <w:p w:rsidR="00E43695" w:rsidRPr="00073ABB" w:rsidRDefault="00E43695" w:rsidP="001950AC">
      <w:pPr>
        <w:spacing w:after="0" w:line="240" w:lineRule="auto"/>
        <w:jc w:val="center"/>
        <w:rPr>
          <w:rFonts w:ascii="Times New Roman" w:eastAsia="Times New Roman" w:hAnsi="Times New Roman" w:cs="Times New Roman"/>
          <w:b/>
          <w:sz w:val="24"/>
          <w:szCs w:val="24"/>
          <w:lang w:eastAsia="tr-TR"/>
        </w:rPr>
      </w:pPr>
    </w:p>
    <w:p w:rsidR="00E43695" w:rsidRPr="00073ABB" w:rsidRDefault="00E43695" w:rsidP="001950AC">
      <w:pPr>
        <w:spacing w:after="0" w:line="240" w:lineRule="auto"/>
        <w:jc w:val="center"/>
        <w:rPr>
          <w:rFonts w:ascii="Times New Roman" w:eastAsia="Times New Roman" w:hAnsi="Times New Roman" w:cs="Times New Roman"/>
          <w:b/>
          <w:sz w:val="24"/>
          <w:szCs w:val="24"/>
          <w:lang w:eastAsia="tr-TR"/>
        </w:rPr>
      </w:pPr>
    </w:p>
    <w:p w:rsidR="00E43695" w:rsidRDefault="00E43695" w:rsidP="001950AC">
      <w:pPr>
        <w:spacing w:after="0" w:line="240" w:lineRule="auto"/>
        <w:jc w:val="center"/>
        <w:rPr>
          <w:rFonts w:ascii="Times New Roman" w:eastAsia="Times New Roman" w:hAnsi="Times New Roman" w:cs="Times New Roman"/>
          <w:b/>
          <w:sz w:val="24"/>
          <w:szCs w:val="24"/>
          <w:lang w:eastAsia="tr-TR"/>
        </w:rPr>
      </w:pPr>
    </w:p>
    <w:p w:rsidR="00073ABB" w:rsidRPr="00073ABB" w:rsidRDefault="00073ABB" w:rsidP="001950AC">
      <w:pPr>
        <w:spacing w:after="0" w:line="240" w:lineRule="auto"/>
        <w:jc w:val="center"/>
        <w:rPr>
          <w:rFonts w:ascii="Times New Roman" w:eastAsia="Times New Roman" w:hAnsi="Times New Roman" w:cs="Times New Roman"/>
          <w:b/>
          <w:sz w:val="24"/>
          <w:szCs w:val="24"/>
          <w:lang w:eastAsia="tr-TR"/>
        </w:rPr>
      </w:pPr>
    </w:p>
    <w:p w:rsidR="00E43695" w:rsidRPr="00073ABB" w:rsidRDefault="00E43695" w:rsidP="001950AC">
      <w:pPr>
        <w:spacing w:after="0" w:line="240" w:lineRule="auto"/>
        <w:jc w:val="center"/>
        <w:rPr>
          <w:rFonts w:ascii="Times New Roman" w:eastAsia="Times New Roman" w:hAnsi="Times New Roman" w:cs="Times New Roman"/>
          <w:b/>
          <w:sz w:val="24"/>
          <w:szCs w:val="24"/>
          <w:lang w:eastAsia="tr-TR"/>
        </w:rPr>
      </w:pPr>
    </w:p>
    <w:p w:rsidR="00E43695" w:rsidRPr="00073ABB" w:rsidRDefault="00E43695" w:rsidP="001950AC">
      <w:pPr>
        <w:spacing w:after="0" w:line="240" w:lineRule="auto"/>
        <w:jc w:val="center"/>
        <w:rPr>
          <w:rFonts w:ascii="Times New Roman" w:eastAsia="Times New Roman" w:hAnsi="Times New Roman" w:cs="Times New Roman"/>
          <w:b/>
          <w:sz w:val="24"/>
          <w:szCs w:val="24"/>
          <w:lang w:eastAsia="tr-TR"/>
        </w:rPr>
      </w:pPr>
    </w:p>
    <w:p w:rsidR="00E43695" w:rsidRPr="00073ABB" w:rsidRDefault="00E43695" w:rsidP="001950AC">
      <w:pPr>
        <w:spacing w:after="0" w:line="240" w:lineRule="auto"/>
        <w:jc w:val="center"/>
        <w:rPr>
          <w:rFonts w:ascii="Times New Roman" w:eastAsia="Times New Roman" w:hAnsi="Times New Roman" w:cs="Times New Roman"/>
          <w:b/>
          <w:sz w:val="24"/>
          <w:szCs w:val="24"/>
          <w:lang w:eastAsia="tr-TR"/>
        </w:rPr>
      </w:pPr>
    </w:p>
    <w:p w:rsidR="00E43695" w:rsidRPr="00073ABB" w:rsidRDefault="00E43695" w:rsidP="001950AC">
      <w:pPr>
        <w:spacing w:after="0" w:line="240" w:lineRule="auto"/>
        <w:jc w:val="center"/>
        <w:rPr>
          <w:rFonts w:ascii="Times New Roman" w:eastAsia="Times New Roman" w:hAnsi="Times New Roman" w:cs="Times New Roman"/>
          <w:b/>
          <w:sz w:val="24"/>
          <w:szCs w:val="24"/>
          <w:lang w:eastAsia="tr-TR"/>
        </w:rPr>
      </w:pPr>
    </w:p>
    <w:p w:rsidR="00E43695" w:rsidRPr="00073ABB" w:rsidRDefault="00E43695" w:rsidP="001950AC">
      <w:pPr>
        <w:spacing w:after="0" w:line="240" w:lineRule="auto"/>
        <w:jc w:val="center"/>
        <w:rPr>
          <w:rFonts w:ascii="Times New Roman" w:eastAsia="Times New Roman" w:hAnsi="Times New Roman" w:cs="Times New Roman"/>
          <w:b/>
          <w:sz w:val="24"/>
          <w:szCs w:val="24"/>
          <w:lang w:eastAsia="tr-TR"/>
        </w:rPr>
      </w:pPr>
    </w:p>
    <w:p w:rsidR="001950AC" w:rsidRPr="00073ABB" w:rsidRDefault="001950AC" w:rsidP="001950AC">
      <w:pPr>
        <w:spacing w:after="0" w:line="240" w:lineRule="auto"/>
        <w:jc w:val="center"/>
        <w:rPr>
          <w:rFonts w:ascii="Times New Roman" w:eastAsia="Times New Roman" w:hAnsi="Times New Roman" w:cs="Times New Roman"/>
          <w:b/>
          <w:sz w:val="24"/>
          <w:szCs w:val="24"/>
          <w:lang w:eastAsia="tr-TR"/>
        </w:rPr>
      </w:pPr>
    </w:p>
    <w:p w:rsidR="001950AC" w:rsidRPr="00073ABB" w:rsidRDefault="00C42826" w:rsidP="001950AC">
      <w:pPr>
        <w:spacing w:after="0" w:line="240" w:lineRule="auto"/>
        <w:jc w:val="center"/>
        <w:rPr>
          <w:rFonts w:ascii="Times New Roman" w:eastAsia="Times New Roman" w:hAnsi="Times New Roman" w:cs="Times New Roman"/>
          <w:b/>
          <w:sz w:val="24"/>
          <w:szCs w:val="24"/>
          <w:lang w:eastAsia="tr-TR"/>
        </w:rPr>
      </w:pPr>
      <w:r w:rsidRPr="00073ABB">
        <w:rPr>
          <w:rFonts w:ascii="Times New Roman" w:eastAsia="Times New Roman" w:hAnsi="Times New Roman" w:cs="Times New Roman"/>
          <w:b/>
          <w:sz w:val="24"/>
          <w:szCs w:val="24"/>
          <w:lang w:eastAsia="tr-TR"/>
        </w:rPr>
        <w:t>Eylül</w:t>
      </w:r>
      <w:r w:rsidR="001950AC" w:rsidRPr="00073ABB">
        <w:rPr>
          <w:rFonts w:ascii="Times New Roman" w:eastAsia="Times New Roman" w:hAnsi="Times New Roman" w:cs="Times New Roman"/>
          <w:b/>
          <w:sz w:val="24"/>
          <w:szCs w:val="24"/>
          <w:lang w:eastAsia="tr-TR"/>
        </w:rPr>
        <w:t xml:space="preserve"> 20</w:t>
      </w:r>
      <w:r w:rsidR="008D54BD" w:rsidRPr="00073ABB">
        <w:rPr>
          <w:rFonts w:ascii="Times New Roman" w:eastAsia="Times New Roman" w:hAnsi="Times New Roman" w:cs="Times New Roman"/>
          <w:b/>
          <w:sz w:val="24"/>
          <w:szCs w:val="24"/>
          <w:lang w:eastAsia="tr-TR"/>
        </w:rPr>
        <w:t>20</w:t>
      </w:r>
    </w:p>
    <w:p w:rsidR="00E43695" w:rsidRPr="00073ABB" w:rsidRDefault="001950AC" w:rsidP="00995709">
      <w:pPr>
        <w:spacing w:after="0" w:line="240" w:lineRule="auto"/>
        <w:jc w:val="center"/>
        <w:rPr>
          <w:rFonts w:ascii="Times New Roman" w:eastAsia="Times New Roman" w:hAnsi="Times New Roman" w:cs="Times New Roman"/>
          <w:b/>
          <w:sz w:val="24"/>
          <w:szCs w:val="24"/>
          <w:lang w:eastAsia="tr-TR"/>
        </w:rPr>
      </w:pPr>
      <w:r w:rsidRPr="00073ABB">
        <w:rPr>
          <w:rFonts w:ascii="Times New Roman" w:eastAsia="Times New Roman" w:hAnsi="Times New Roman" w:cs="Times New Roman"/>
          <w:b/>
          <w:sz w:val="24"/>
          <w:szCs w:val="24"/>
          <w:lang w:eastAsia="tr-TR"/>
        </w:rPr>
        <w:t>Konya</w:t>
      </w:r>
    </w:p>
    <w:tbl>
      <w:tblPr>
        <w:tblpPr w:leftFromText="141" w:rightFromText="141" w:vertAnchor="text" w:horzAnchor="margin" w:tblpXSpec="center" w:tblpY="120"/>
        <w:tblW w:w="10658" w:type="dxa"/>
        <w:tblCellMar>
          <w:left w:w="0" w:type="dxa"/>
          <w:right w:w="0" w:type="dxa"/>
        </w:tblCellMar>
        <w:tblLook w:val="04A0" w:firstRow="1" w:lastRow="0" w:firstColumn="1" w:lastColumn="0" w:noHBand="0" w:noVBand="1"/>
      </w:tblPr>
      <w:tblGrid>
        <w:gridCol w:w="10658"/>
      </w:tblGrid>
      <w:tr w:rsidR="001950AC" w:rsidRPr="00073ABB" w:rsidTr="00F5164B">
        <w:trPr>
          <w:trHeight w:val="471"/>
        </w:trPr>
        <w:tc>
          <w:tcPr>
            <w:tcW w:w="10658"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vAlign w:val="center"/>
            <w:hideMark/>
          </w:tcPr>
          <w:p w:rsidR="001950AC" w:rsidRPr="00073ABB" w:rsidRDefault="001950AC" w:rsidP="00F5164B">
            <w:pPr>
              <w:spacing w:after="0" w:line="240" w:lineRule="auto"/>
              <w:jc w:val="center"/>
              <w:rPr>
                <w:rFonts w:ascii="Calibri" w:eastAsia="Times New Roman" w:hAnsi="Calibri" w:cs="Times New Roman"/>
                <w:sz w:val="24"/>
                <w:szCs w:val="24"/>
                <w:lang w:eastAsia="tr-TR"/>
              </w:rPr>
            </w:pPr>
            <w:r w:rsidRPr="00073ABB">
              <w:rPr>
                <w:rFonts w:ascii="Times New Roman" w:eastAsia="Times New Roman" w:hAnsi="Times New Roman" w:cs="Times New Roman"/>
                <w:b/>
                <w:bCs/>
                <w:sz w:val="24"/>
                <w:szCs w:val="24"/>
                <w:lang w:eastAsia="tr-TR"/>
              </w:rPr>
              <w:lastRenderedPageBreak/>
              <w:t>Proje Raporu Hazırlama Kuralları</w:t>
            </w:r>
          </w:p>
        </w:tc>
      </w:tr>
      <w:tr w:rsidR="001950AC" w:rsidRPr="00073ABB" w:rsidTr="00F5164B">
        <w:trPr>
          <w:trHeight w:val="8921"/>
        </w:trPr>
        <w:tc>
          <w:tcPr>
            <w:tcW w:w="106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4236" w:rsidRPr="00073ABB" w:rsidRDefault="00EF4236" w:rsidP="00F5164B">
            <w:pPr>
              <w:spacing w:after="200" w:line="253" w:lineRule="atLeast"/>
              <w:jc w:val="both"/>
              <w:rPr>
                <w:rFonts w:ascii="Calibri" w:eastAsia="Times New Roman" w:hAnsi="Calibri" w:cs="Times New Roman"/>
                <w:sz w:val="24"/>
                <w:szCs w:val="24"/>
                <w:lang w:eastAsia="tr-TR"/>
              </w:rPr>
            </w:pPr>
          </w:p>
          <w:p w:rsidR="001950AC" w:rsidRPr="00073ABB" w:rsidRDefault="001950AC" w:rsidP="00C42826">
            <w:pPr>
              <w:spacing w:after="200" w:line="253" w:lineRule="atLeast"/>
              <w:jc w:val="both"/>
              <w:rPr>
                <w:rFonts w:ascii="Calibri" w:eastAsia="Times New Roman" w:hAnsi="Calibri" w:cs="Times New Roman"/>
                <w:sz w:val="24"/>
                <w:szCs w:val="24"/>
                <w:lang w:eastAsia="tr-TR"/>
              </w:rPr>
            </w:pPr>
            <w:r w:rsidRPr="00073ABB">
              <w:rPr>
                <w:rFonts w:ascii="Times New Roman" w:eastAsia="Times New Roman" w:hAnsi="Times New Roman" w:cs="Times New Roman"/>
                <w:sz w:val="24"/>
                <w:szCs w:val="24"/>
                <w:lang w:eastAsia="tr-TR"/>
              </w:rPr>
              <w:t>Her öğrenci</w:t>
            </w:r>
            <w:r w:rsidR="00C42826" w:rsidRPr="00073ABB">
              <w:rPr>
                <w:rFonts w:ascii="Times New Roman" w:eastAsia="Times New Roman" w:hAnsi="Times New Roman" w:cs="Times New Roman"/>
                <w:sz w:val="24"/>
                <w:szCs w:val="24"/>
                <w:lang w:eastAsia="tr-TR"/>
              </w:rPr>
              <w:t xml:space="preserve"> bitirme projesini</w:t>
            </w:r>
            <w:r w:rsidRPr="00073ABB">
              <w:rPr>
                <w:rFonts w:ascii="Times New Roman" w:eastAsia="Times New Roman" w:hAnsi="Times New Roman" w:cs="Times New Roman"/>
                <w:sz w:val="24"/>
                <w:szCs w:val="24"/>
                <w:lang w:eastAsia="tr-TR"/>
              </w:rPr>
              <w:t xml:space="preserve"> aşağıda belirlenen kurallara göre hazırlayacaktır.</w:t>
            </w:r>
          </w:p>
          <w:p w:rsidR="001950AC" w:rsidRPr="00073ABB" w:rsidRDefault="001950AC" w:rsidP="00F5164B">
            <w:pPr>
              <w:spacing w:after="0" w:line="253" w:lineRule="atLeast"/>
              <w:ind w:left="720" w:hanging="360"/>
              <w:jc w:val="both"/>
              <w:rPr>
                <w:rFonts w:ascii="Calibri" w:eastAsia="Times New Roman" w:hAnsi="Calibri" w:cs="Times New Roman"/>
                <w:sz w:val="24"/>
                <w:szCs w:val="24"/>
                <w:lang w:eastAsia="tr-TR"/>
              </w:rPr>
            </w:pPr>
            <w:r w:rsidRPr="00073ABB">
              <w:rPr>
                <w:rFonts w:ascii="Times New Roman" w:eastAsia="Times New Roman" w:hAnsi="Times New Roman" w:cs="Times New Roman"/>
                <w:b/>
                <w:bCs/>
                <w:sz w:val="24"/>
                <w:szCs w:val="24"/>
                <w:lang w:eastAsia="tr-TR"/>
              </w:rPr>
              <w:t>1.</w:t>
            </w:r>
            <w:r w:rsidRPr="00073ABB">
              <w:rPr>
                <w:rFonts w:ascii="Times New Roman" w:eastAsia="Times New Roman" w:hAnsi="Times New Roman" w:cs="Times New Roman"/>
                <w:sz w:val="24"/>
                <w:szCs w:val="24"/>
                <w:lang w:eastAsia="tr-TR"/>
              </w:rPr>
              <w:t>       </w:t>
            </w:r>
            <w:r w:rsidRPr="00073ABB">
              <w:rPr>
                <w:rFonts w:ascii="Times New Roman" w:eastAsia="Times New Roman" w:hAnsi="Times New Roman" w:cs="Times New Roman"/>
                <w:b/>
                <w:bCs/>
                <w:sz w:val="24"/>
                <w:szCs w:val="24"/>
                <w:lang w:eastAsia="tr-TR"/>
              </w:rPr>
              <w:t>Rapor Bölümleri</w:t>
            </w:r>
          </w:p>
          <w:p w:rsidR="001950AC" w:rsidRPr="00073ABB" w:rsidRDefault="001950AC" w:rsidP="00F5164B">
            <w:pPr>
              <w:spacing w:after="0" w:line="253" w:lineRule="atLeast"/>
              <w:ind w:left="1068" w:hanging="360"/>
              <w:jc w:val="both"/>
              <w:rPr>
                <w:rFonts w:ascii="Times New Roman" w:eastAsia="Times New Roman" w:hAnsi="Times New Roman"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Kapak</w:t>
            </w:r>
          </w:p>
          <w:p w:rsidR="007A6B40" w:rsidRPr="00073ABB" w:rsidRDefault="007A6B40" w:rsidP="0038347D">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w:t>
            </w:r>
            <w:r w:rsidR="0038347D" w:rsidRPr="00073ABB">
              <w:rPr>
                <w:rFonts w:ascii="Times New Roman" w:eastAsia="Times New Roman" w:hAnsi="Times New Roman" w:cs="Times New Roman"/>
                <w:sz w:val="24"/>
                <w:szCs w:val="24"/>
                <w:lang w:eastAsia="tr-TR"/>
              </w:rPr>
              <w:t>İ</w:t>
            </w:r>
            <w:r w:rsidRPr="00073ABB">
              <w:rPr>
                <w:rFonts w:ascii="Times New Roman" w:eastAsia="Times New Roman" w:hAnsi="Times New Roman" w:cs="Times New Roman"/>
                <w:sz w:val="24"/>
                <w:szCs w:val="24"/>
                <w:lang w:eastAsia="tr-TR"/>
              </w:rPr>
              <w:t>çindekiler</w:t>
            </w:r>
          </w:p>
          <w:p w:rsidR="001950AC" w:rsidRPr="00073ABB" w:rsidRDefault="001950AC" w:rsidP="0038347D">
            <w:pPr>
              <w:spacing w:after="0" w:line="253" w:lineRule="atLeast"/>
              <w:ind w:left="1068" w:hanging="360"/>
              <w:jc w:val="both"/>
              <w:rPr>
                <w:rFonts w:ascii="Times New Roman" w:eastAsia="Times New Roman" w:hAnsi="Times New Roman"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w:t>
            </w:r>
            <w:r w:rsidR="0038347D" w:rsidRPr="00073ABB">
              <w:rPr>
                <w:rFonts w:ascii="Times New Roman" w:eastAsia="Times New Roman" w:hAnsi="Times New Roman" w:cs="Times New Roman"/>
                <w:sz w:val="24"/>
                <w:szCs w:val="24"/>
                <w:lang w:eastAsia="tr-TR"/>
              </w:rPr>
              <w:t>Projenin Önemi</w:t>
            </w:r>
          </w:p>
          <w:p w:rsidR="0038347D" w:rsidRPr="00073ABB" w:rsidRDefault="0038347D" w:rsidP="0038347D">
            <w:pPr>
              <w:spacing w:after="0" w:line="253" w:lineRule="atLeast"/>
              <w:ind w:left="1068" w:hanging="360"/>
              <w:jc w:val="both"/>
              <w:rPr>
                <w:rFonts w:ascii="Times New Roman" w:eastAsia="Times New Roman" w:hAnsi="Times New Roman"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xml:space="preserve">         Projenin Amacı </w:t>
            </w:r>
          </w:p>
          <w:p w:rsidR="0038347D" w:rsidRPr="00073ABB" w:rsidRDefault="0038347D" w:rsidP="0038347D">
            <w:pPr>
              <w:spacing w:after="0" w:line="253" w:lineRule="atLeast"/>
              <w:ind w:left="1068" w:hanging="360"/>
              <w:jc w:val="both"/>
              <w:rPr>
                <w:rFonts w:ascii="Times New Roman" w:eastAsia="Times New Roman" w:hAnsi="Times New Roman"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xml:space="preserve">         Projenin Hedefi </w:t>
            </w:r>
          </w:p>
          <w:p w:rsidR="0038347D" w:rsidRPr="00073ABB" w:rsidRDefault="0038347D" w:rsidP="0038347D">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Projenin iş-zaman çizelgesi</w:t>
            </w:r>
          </w:p>
          <w:p w:rsidR="001950AC" w:rsidRPr="00073ABB" w:rsidRDefault="001950AC" w:rsidP="00C42826">
            <w:pPr>
              <w:spacing w:after="0" w:line="253" w:lineRule="atLeast"/>
              <w:ind w:left="1068" w:hanging="360"/>
              <w:jc w:val="both"/>
              <w:rPr>
                <w:rFonts w:ascii="Times New Roman" w:eastAsia="Times New Roman" w:hAnsi="Times New Roman"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w:t>
            </w:r>
            <w:r w:rsidR="00C42826" w:rsidRPr="00073ABB">
              <w:rPr>
                <w:rFonts w:ascii="Times New Roman" w:eastAsia="Times New Roman" w:hAnsi="Times New Roman" w:cs="Times New Roman"/>
                <w:sz w:val="24"/>
                <w:szCs w:val="24"/>
                <w:lang w:eastAsia="tr-TR"/>
              </w:rPr>
              <w:t>Projede</w:t>
            </w:r>
            <w:r w:rsidR="00EF4236" w:rsidRPr="00073ABB">
              <w:rPr>
                <w:rFonts w:ascii="Times New Roman" w:eastAsia="Times New Roman" w:hAnsi="Times New Roman" w:cs="Times New Roman"/>
                <w:sz w:val="24"/>
                <w:szCs w:val="24"/>
                <w:lang w:eastAsia="tr-TR"/>
              </w:rPr>
              <w:t xml:space="preserve"> kullanılan donanım</w:t>
            </w:r>
            <w:r w:rsidR="0047409D" w:rsidRPr="00073ABB">
              <w:rPr>
                <w:rFonts w:ascii="Times New Roman" w:eastAsia="Times New Roman" w:hAnsi="Times New Roman" w:cs="Times New Roman"/>
                <w:sz w:val="24"/>
                <w:szCs w:val="24"/>
                <w:lang w:eastAsia="tr-TR"/>
              </w:rPr>
              <w:t>lar</w:t>
            </w:r>
            <w:r w:rsidR="00B32F81" w:rsidRPr="00073ABB">
              <w:rPr>
                <w:rFonts w:ascii="Times New Roman" w:eastAsia="Times New Roman" w:hAnsi="Times New Roman" w:cs="Times New Roman"/>
                <w:sz w:val="24"/>
                <w:szCs w:val="24"/>
                <w:lang w:eastAsia="tr-TR"/>
              </w:rPr>
              <w:t xml:space="preserve"> ve yazılımla</w:t>
            </w:r>
            <w:r w:rsidR="0047409D" w:rsidRPr="00073ABB">
              <w:rPr>
                <w:rFonts w:ascii="Times New Roman" w:eastAsia="Times New Roman" w:hAnsi="Times New Roman" w:cs="Times New Roman"/>
                <w:sz w:val="24"/>
                <w:szCs w:val="24"/>
                <w:lang w:eastAsia="tr-TR"/>
              </w:rPr>
              <w:t>r ile</w:t>
            </w:r>
            <w:r w:rsidR="00B32F81" w:rsidRPr="00073ABB">
              <w:rPr>
                <w:rFonts w:ascii="Times New Roman" w:eastAsia="Times New Roman" w:hAnsi="Times New Roman" w:cs="Times New Roman"/>
                <w:sz w:val="24"/>
                <w:szCs w:val="24"/>
                <w:lang w:eastAsia="tr-TR"/>
              </w:rPr>
              <w:t xml:space="preserve"> ilgili bilgileri.</w:t>
            </w:r>
          </w:p>
          <w:p w:rsidR="00EF4236" w:rsidRPr="00073ABB" w:rsidRDefault="0047409D" w:rsidP="0047409D">
            <w:pPr>
              <w:spacing w:after="0" w:line="253" w:lineRule="atLeast"/>
              <w:ind w:left="1068" w:hanging="360"/>
              <w:jc w:val="both"/>
              <w:rPr>
                <w:rFonts w:ascii="Times New Roman" w:eastAsia="Times New Roman" w:hAnsi="Times New Roman" w:cs="Times New Roman"/>
                <w:sz w:val="24"/>
                <w:szCs w:val="24"/>
                <w:lang w:eastAsia="tr-TR"/>
              </w:rPr>
            </w:pPr>
            <w:proofErr w:type="gramStart"/>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Projenin yapım aşamaları.</w:t>
            </w:r>
            <w:proofErr w:type="gramEnd"/>
          </w:p>
          <w:p w:rsidR="001950AC" w:rsidRPr="00073ABB" w:rsidRDefault="001950AC" w:rsidP="00F5164B">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Kaynaklar</w:t>
            </w:r>
          </w:p>
          <w:p w:rsidR="001950AC" w:rsidRPr="00073ABB" w:rsidRDefault="001950AC" w:rsidP="00F5164B">
            <w:pPr>
              <w:spacing w:after="0" w:line="253" w:lineRule="atLeast"/>
              <w:ind w:left="720" w:hanging="360"/>
              <w:jc w:val="both"/>
              <w:rPr>
                <w:rFonts w:ascii="Calibri" w:eastAsia="Times New Roman" w:hAnsi="Calibri" w:cs="Times New Roman"/>
                <w:sz w:val="24"/>
                <w:szCs w:val="24"/>
                <w:lang w:eastAsia="tr-TR"/>
              </w:rPr>
            </w:pPr>
            <w:r w:rsidRPr="00073ABB">
              <w:rPr>
                <w:rFonts w:ascii="Times New Roman" w:eastAsia="Times New Roman" w:hAnsi="Times New Roman" w:cs="Times New Roman"/>
                <w:b/>
                <w:bCs/>
                <w:sz w:val="24"/>
                <w:szCs w:val="24"/>
                <w:lang w:eastAsia="tr-TR"/>
              </w:rPr>
              <w:t>2.</w:t>
            </w:r>
            <w:r w:rsidRPr="00073ABB">
              <w:rPr>
                <w:rFonts w:ascii="Times New Roman" w:eastAsia="Times New Roman" w:hAnsi="Times New Roman" w:cs="Times New Roman"/>
                <w:sz w:val="24"/>
                <w:szCs w:val="24"/>
                <w:lang w:eastAsia="tr-TR"/>
              </w:rPr>
              <w:t>       </w:t>
            </w:r>
            <w:r w:rsidRPr="00073ABB">
              <w:rPr>
                <w:rFonts w:ascii="Times New Roman" w:eastAsia="Times New Roman" w:hAnsi="Times New Roman" w:cs="Times New Roman"/>
                <w:b/>
                <w:bCs/>
                <w:sz w:val="24"/>
                <w:szCs w:val="24"/>
                <w:lang w:eastAsia="tr-TR"/>
              </w:rPr>
              <w:t>Konu Anlatımı</w:t>
            </w:r>
          </w:p>
          <w:p w:rsidR="001950AC" w:rsidRPr="00073ABB" w:rsidRDefault="001950AC" w:rsidP="00F5164B">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Etik kurallara uygun olarak, öğrenci konuyu kendi cümleleri ile sade bir şekilde anlatmalıdır. Yararlanılan kaynaklar belirtilmelidir.</w:t>
            </w:r>
          </w:p>
          <w:p w:rsidR="001950AC" w:rsidRPr="00073ABB" w:rsidRDefault="001950AC" w:rsidP="00F5164B">
            <w:pPr>
              <w:spacing w:after="0" w:line="253" w:lineRule="atLeast"/>
              <w:ind w:left="720" w:hanging="360"/>
              <w:jc w:val="both"/>
              <w:rPr>
                <w:rFonts w:ascii="Calibri" w:eastAsia="Times New Roman" w:hAnsi="Calibri" w:cs="Times New Roman"/>
                <w:sz w:val="24"/>
                <w:szCs w:val="24"/>
                <w:lang w:eastAsia="tr-TR"/>
              </w:rPr>
            </w:pPr>
            <w:r w:rsidRPr="00073ABB">
              <w:rPr>
                <w:rFonts w:ascii="Times New Roman" w:eastAsia="Times New Roman" w:hAnsi="Times New Roman" w:cs="Times New Roman"/>
                <w:b/>
                <w:bCs/>
                <w:sz w:val="24"/>
                <w:szCs w:val="24"/>
                <w:lang w:eastAsia="tr-TR"/>
              </w:rPr>
              <w:t>3.</w:t>
            </w:r>
            <w:r w:rsidRPr="00073ABB">
              <w:rPr>
                <w:rFonts w:ascii="Times New Roman" w:eastAsia="Times New Roman" w:hAnsi="Times New Roman" w:cs="Times New Roman"/>
                <w:sz w:val="24"/>
                <w:szCs w:val="24"/>
                <w:lang w:eastAsia="tr-TR"/>
              </w:rPr>
              <w:t>       </w:t>
            </w:r>
            <w:r w:rsidRPr="00073ABB">
              <w:rPr>
                <w:rFonts w:ascii="Times New Roman" w:eastAsia="Times New Roman" w:hAnsi="Times New Roman" w:cs="Times New Roman"/>
                <w:b/>
                <w:bCs/>
                <w:sz w:val="24"/>
                <w:szCs w:val="24"/>
                <w:lang w:eastAsia="tr-TR"/>
              </w:rPr>
              <w:t>Sayfa Düzeni</w:t>
            </w:r>
          </w:p>
          <w:p w:rsidR="001950AC" w:rsidRPr="00073ABB" w:rsidRDefault="001950AC" w:rsidP="00F5164B">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Kenar Boşlukları: </w:t>
            </w:r>
            <w:proofErr w:type="gramStart"/>
            <w:r w:rsidRPr="00073ABB">
              <w:rPr>
                <w:rFonts w:ascii="Times New Roman" w:eastAsia="Times New Roman" w:hAnsi="Times New Roman" w:cs="Times New Roman"/>
                <w:sz w:val="24"/>
                <w:szCs w:val="24"/>
                <w:lang w:eastAsia="tr-TR"/>
              </w:rPr>
              <w:t>2.5</w:t>
            </w:r>
            <w:proofErr w:type="gramEnd"/>
            <w:r w:rsidRPr="00073ABB">
              <w:rPr>
                <w:rFonts w:ascii="Times New Roman" w:eastAsia="Times New Roman" w:hAnsi="Times New Roman" w:cs="Times New Roman"/>
                <w:sz w:val="24"/>
                <w:szCs w:val="24"/>
                <w:lang w:eastAsia="tr-TR"/>
              </w:rPr>
              <w:t> cm</w:t>
            </w:r>
          </w:p>
          <w:p w:rsidR="001950AC" w:rsidRPr="00073ABB" w:rsidRDefault="001950AC" w:rsidP="00F5164B">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w:t>
            </w:r>
            <w:r w:rsidR="00822422" w:rsidRPr="00073ABB">
              <w:rPr>
                <w:rFonts w:ascii="Times New Roman" w:eastAsia="Times New Roman" w:hAnsi="Times New Roman" w:cs="Times New Roman"/>
                <w:sz w:val="24"/>
                <w:szCs w:val="24"/>
                <w:lang w:eastAsia="tr-TR"/>
              </w:rPr>
              <w:t>Sayfa Numarası: Sağ Alt Köşede Projenin Önemi sayfasından itibaren başlamalıdır.</w:t>
            </w:r>
          </w:p>
          <w:p w:rsidR="001950AC" w:rsidRPr="00073ABB" w:rsidRDefault="001950AC" w:rsidP="00F5164B">
            <w:pPr>
              <w:spacing w:after="0" w:line="253" w:lineRule="atLeast"/>
              <w:ind w:left="720" w:hanging="360"/>
              <w:jc w:val="both"/>
              <w:rPr>
                <w:rFonts w:ascii="Calibri" w:eastAsia="Times New Roman" w:hAnsi="Calibri" w:cs="Times New Roman"/>
                <w:sz w:val="24"/>
                <w:szCs w:val="24"/>
                <w:lang w:eastAsia="tr-TR"/>
              </w:rPr>
            </w:pPr>
            <w:r w:rsidRPr="00073ABB">
              <w:rPr>
                <w:rFonts w:ascii="Times New Roman" w:eastAsia="Times New Roman" w:hAnsi="Times New Roman" w:cs="Times New Roman"/>
                <w:b/>
                <w:bCs/>
                <w:sz w:val="24"/>
                <w:szCs w:val="24"/>
                <w:lang w:eastAsia="tr-TR"/>
              </w:rPr>
              <w:t>4.</w:t>
            </w:r>
            <w:r w:rsidRPr="00073ABB">
              <w:rPr>
                <w:rFonts w:ascii="Times New Roman" w:eastAsia="Times New Roman" w:hAnsi="Times New Roman" w:cs="Times New Roman"/>
                <w:sz w:val="24"/>
                <w:szCs w:val="24"/>
                <w:lang w:eastAsia="tr-TR"/>
              </w:rPr>
              <w:t>       </w:t>
            </w:r>
            <w:r w:rsidRPr="00073ABB">
              <w:rPr>
                <w:rFonts w:ascii="Times New Roman" w:eastAsia="Times New Roman" w:hAnsi="Times New Roman" w:cs="Times New Roman"/>
                <w:b/>
                <w:bCs/>
                <w:sz w:val="24"/>
                <w:szCs w:val="24"/>
                <w:lang w:eastAsia="tr-TR"/>
              </w:rPr>
              <w:t>Metin Özellikleri</w:t>
            </w:r>
          </w:p>
          <w:p w:rsidR="001950AC" w:rsidRPr="00073ABB" w:rsidRDefault="001950AC" w:rsidP="00F5164B">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Paragraf Girintisi Yok</w:t>
            </w:r>
          </w:p>
          <w:p w:rsidR="001950AC" w:rsidRPr="00073ABB" w:rsidRDefault="001950AC" w:rsidP="00F5164B">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Metin iki yana yaslı</w:t>
            </w:r>
          </w:p>
          <w:p w:rsidR="001950AC" w:rsidRPr="00073ABB" w:rsidRDefault="001950AC" w:rsidP="00F5164B">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Tek satır aralıklı</w:t>
            </w:r>
          </w:p>
          <w:p w:rsidR="001950AC" w:rsidRPr="00073ABB" w:rsidRDefault="001950AC" w:rsidP="00F5164B">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12 Punto ve Normal</w:t>
            </w:r>
          </w:p>
          <w:p w:rsidR="001950AC" w:rsidRPr="00073ABB" w:rsidRDefault="001950AC" w:rsidP="00F5164B">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Paragraflar arasında 1 boşluk</w:t>
            </w:r>
          </w:p>
          <w:p w:rsidR="001950AC" w:rsidRPr="00073ABB" w:rsidRDefault="001950AC" w:rsidP="00822422">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Ana Başlıklar</w:t>
            </w:r>
            <w:r w:rsidR="00822422" w:rsidRPr="00073ABB">
              <w:rPr>
                <w:rFonts w:ascii="Times New Roman" w:eastAsia="Times New Roman" w:hAnsi="Times New Roman" w:cs="Times New Roman"/>
                <w:sz w:val="24"/>
                <w:szCs w:val="24"/>
                <w:lang w:eastAsia="tr-TR"/>
              </w:rPr>
              <w:t xml:space="preserve"> ve alt Başlıklar</w:t>
            </w:r>
            <w:r w:rsidRPr="00073ABB">
              <w:rPr>
                <w:rFonts w:ascii="Times New Roman" w:eastAsia="Times New Roman" w:hAnsi="Times New Roman" w:cs="Times New Roman"/>
                <w:sz w:val="24"/>
                <w:szCs w:val="24"/>
                <w:lang w:eastAsia="tr-TR"/>
              </w:rPr>
              <w:t>: 1</w:t>
            </w:r>
            <w:r w:rsidR="00822422" w:rsidRPr="00073ABB">
              <w:rPr>
                <w:rFonts w:ascii="Times New Roman" w:eastAsia="Times New Roman" w:hAnsi="Times New Roman" w:cs="Times New Roman"/>
                <w:sz w:val="24"/>
                <w:szCs w:val="24"/>
                <w:lang w:eastAsia="tr-TR"/>
              </w:rPr>
              <w:t>2</w:t>
            </w:r>
            <w:r w:rsidRPr="00073ABB">
              <w:rPr>
                <w:rFonts w:ascii="Times New Roman" w:eastAsia="Times New Roman" w:hAnsi="Times New Roman" w:cs="Times New Roman"/>
                <w:sz w:val="24"/>
                <w:szCs w:val="24"/>
                <w:lang w:eastAsia="tr-TR"/>
              </w:rPr>
              <w:t xml:space="preserve"> Punto ve Kalın</w:t>
            </w:r>
          </w:p>
          <w:p w:rsidR="001950AC" w:rsidRPr="00073ABB" w:rsidRDefault="001950AC" w:rsidP="00F5164B">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Tüm Metin Fontu: Times New Roman</w:t>
            </w:r>
          </w:p>
          <w:p w:rsidR="001950AC" w:rsidRPr="00073ABB" w:rsidRDefault="001950AC" w:rsidP="00F5164B">
            <w:pPr>
              <w:spacing w:after="0" w:line="253" w:lineRule="atLeast"/>
              <w:ind w:left="720" w:hanging="360"/>
              <w:jc w:val="both"/>
              <w:rPr>
                <w:rFonts w:ascii="Calibri" w:eastAsia="Times New Roman" w:hAnsi="Calibri" w:cs="Times New Roman"/>
                <w:sz w:val="24"/>
                <w:szCs w:val="24"/>
                <w:lang w:eastAsia="tr-TR"/>
              </w:rPr>
            </w:pPr>
            <w:r w:rsidRPr="00073ABB">
              <w:rPr>
                <w:rFonts w:ascii="Times New Roman" w:eastAsia="Times New Roman" w:hAnsi="Times New Roman" w:cs="Times New Roman"/>
                <w:b/>
                <w:bCs/>
                <w:sz w:val="24"/>
                <w:szCs w:val="24"/>
                <w:lang w:eastAsia="tr-TR"/>
              </w:rPr>
              <w:t>5.</w:t>
            </w:r>
            <w:r w:rsidRPr="00073ABB">
              <w:rPr>
                <w:rFonts w:ascii="Times New Roman" w:eastAsia="Times New Roman" w:hAnsi="Times New Roman" w:cs="Times New Roman"/>
                <w:sz w:val="24"/>
                <w:szCs w:val="24"/>
                <w:lang w:eastAsia="tr-TR"/>
              </w:rPr>
              <w:t>       </w:t>
            </w:r>
            <w:r w:rsidRPr="00073ABB">
              <w:rPr>
                <w:rFonts w:ascii="Times New Roman" w:eastAsia="Times New Roman" w:hAnsi="Times New Roman" w:cs="Times New Roman"/>
                <w:b/>
                <w:bCs/>
                <w:sz w:val="24"/>
                <w:szCs w:val="24"/>
                <w:lang w:eastAsia="tr-TR"/>
              </w:rPr>
              <w:t>Şekiller ve Tablolar</w:t>
            </w:r>
          </w:p>
          <w:p w:rsidR="001950AC" w:rsidRPr="00073ABB" w:rsidRDefault="001950AC" w:rsidP="00F5164B">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Şekiller sayfa içerisinde ortalı olmalıdır.</w:t>
            </w:r>
          </w:p>
          <w:p w:rsidR="001950AC" w:rsidRPr="00073ABB" w:rsidRDefault="001950AC" w:rsidP="00F5164B">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Şekil açıklama metni şekil altında tek satıra sığıyorsa ortalı, sığmıyorsa iki yana yaslı sol kenara yaslı olmalıdır.</w:t>
            </w:r>
          </w:p>
          <w:p w:rsidR="001950AC" w:rsidRPr="00073ABB" w:rsidRDefault="001950AC" w:rsidP="00F5164B">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Tablolar sayfa içerisinde sola yaslı olmalıdır</w:t>
            </w:r>
          </w:p>
          <w:p w:rsidR="001950AC" w:rsidRPr="00073ABB" w:rsidRDefault="001950AC" w:rsidP="00F5164B">
            <w:pPr>
              <w:spacing w:after="0" w:line="253" w:lineRule="atLeast"/>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Tablo açıklama metni tablo üstünde ve sola yaslı olmalıdır.</w:t>
            </w:r>
          </w:p>
          <w:p w:rsidR="001950AC" w:rsidRPr="00073ABB" w:rsidRDefault="001950AC" w:rsidP="00F5164B">
            <w:pPr>
              <w:spacing w:after="0" w:line="240" w:lineRule="auto"/>
              <w:ind w:left="720" w:hanging="360"/>
              <w:jc w:val="both"/>
              <w:rPr>
                <w:rFonts w:ascii="Calibri" w:eastAsia="Times New Roman" w:hAnsi="Calibri" w:cs="Times New Roman"/>
                <w:sz w:val="24"/>
                <w:szCs w:val="24"/>
                <w:lang w:eastAsia="tr-TR"/>
              </w:rPr>
            </w:pPr>
            <w:r w:rsidRPr="00073ABB">
              <w:rPr>
                <w:rFonts w:ascii="Times New Roman" w:eastAsia="Times New Roman" w:hAnsi="Times New Roman" w:cs="Times New Roman"/>
                <w:b/>
                <w:bCs/>
                <w:sz w:val="24"/>
                <w:szCs w:val="24"/>
                <w:lang w:eastAsia="tr-TR"/>
              </w:rPr>
              <w:t>6.</w:t>
            </w:r>
            <w:r w:rsidRPr="00073ABB">
              <w:rPr>
                <w:rFonts w:ascii="Times New Roman" w:eastAsia="Times New Roman" w:hAnsi="Times New Roman" w:cs="Times New Roman"/>
                <w:sz w:val="24"/>
                <w:szCs w:val="24"/>
                <w:lang w:eastAsia="tr-TR"/>
              </w:rPr>
              <w:t>       </w:t>
            </w:r>
            <w:r w:rsidRPr="00073ABB">
              <w:rPr>
                <w:rFonts w:ascii="Times New Roman" w:eastAsia="Times New Roman" w:hAnsi="Times New Roman" w:cs="Times New Roman"/>
                <w:b/>
                <w:bCs/>
                <w:sz w:val="24"/>
                <w:szCs w:val="24"/>
                <w:lang w:eastAsia="tr-TR"/>
              </w:rPr>
              <w:t>Kaynaklar</w:t>
            </w:r>
          </w:p>
          <w:p w:rsidR="001950AC" w:rsidRPr="00073ABB" w:rsidRDefault="001950AC" w:rsidP="00C42826">
            <w:pPr>
              <w:spacing w:after="0" w:line="240" w:lineRule="auto"/>
              <w:ind w:left="1068" w:hanging="360"/>
              <w:jc w:val="both"/>
              <w:rPr>
                <w:rFonts w:ascii="Calibri" w:eastAsia="Times New Roman" w:hAnsi="Calibri" w:cs="Times New Roman"/>
                <w:sz w:val="24"/>
                <w:szCs w:val="24"/>
                <w:lang w:eastAsia="tr-TR"/>
              </w:rPr>
            </w:pPr>
            <w:r w:rsidRPr="00073ABB">
              <w:rPr>
                <w:rFonts w:ascii="Symbol" w:eastAsia="Times New Roman" w:hAnsi="Symbol" w:cs="Times New Roman"/>
                <w:sz w:val="24"/>
                <w:szCs w:val="24"/>
                <w:lang w:eastAsia="tr-TR"/>
              </w:rPr>
              <w:t></w:t>
            </w:r>
            <w:r w:rsidRPr="00073ABB">
              <w:rPr>
                <w:rFonts w:ascii="Times New Roman" w:eastAsia="Times New Roman" w:hAnsi="Times New Roman" w:cs="Times New Roman"/>
                <w:sz w:val="24"/>
                <w:szCs w:val="24"/>
                <w:lang w:eastAsia="tr-TR"/>
              </w:rPr>
              <w:t>         </w:t>
            </w:r>
            <w:r w:rsidR="00C42826" w:rsidRPr="00073ABB">
              <w:rPr>
                <w:rFonts w:ascii="Times New Roman" w:eastAsia="Times New Roman" w:hAnsi="Times New Roman" w:cs="Times New Roman"/>
                <w:sz w:val="24"/>
                <w:szCs w:val="24"/>
                <w:lang w:eastAsia="tr-TR"/>
              </w:rPr>
              <w:t>Bitirme projesinde</w:t>
            </w:r>
            <w:r w:rsidRPr="00073ABB">
              <w:rPr>
                <w:rFonts w:ascii="Times New Roman" w:eastAsia="Times New Roman" w:hAnsi="Times New Roman" w:cs="Times New Roman"/>
                <w:sz w:val="24"/>
                <w:szCs w:val="24"/>
                <w:lang w:eastAsia="tr-TR"/>
              </w:rPr>
              <w:t xml:space="preserve"> hazırlanmasında yararlanılan kaynaklar, metin içerisinde kullanım sırasına göre rapor sonunda ve “Kaynaklar” başlığı altında sıra numaraları verilerek listelenecektir.</w:t>
            </w:r>
          </w:p>
          <w:p w:rsidR="001950AC" w:rsidRPr="00073ABB" w:rsidRDefault="001950AC" w:rsidP="00F5164B">
            <w:pPr>
              <w:spacing w:after="0" w:line="240" w:lineRule="auto"/>
              <w:ind w:left="1068"/>
              <w:jc w:val="both"/>
              <w:rPr>
                <w:rFonts w:ascii="Calibri" w:eastAsia="Times New Roman" w:hAnsi="Calibri" w:cs="Times New Roman"/>
                <w:sz w:val="24"/>
                <w:szCs w:val="24"/>
                <w:lang w:eastAsia="tr-TR"/>
              </w:rPr>
            </w:pPr>
            <w:r w:rsidRPr="00073ABB">
              <w:rPr>
                <w:rFonts w:ascii="Times New Roman" w:eastAsia="Times New Roman" w:hAnsi="Times New Roman" w:cs="Times New Roman"/>
                <w:sz w:val="24"/>
                <w:szCs w:val="24"/>
                <w:lang w:eastAsia="tr-TR"/>
              </w:rPr>
              <w:t> </w:t>
            </w:r>
          </w:p>
          <w:p w:rsidR="001950AC" w:rsidRPr="00073ABB" w:rsidRDefault="000E3211" w:rsidP="000E3211">
            <w:pPr>
              <w:spacing w:after="0" w:line="240" w:lineRule="auto"/>
              <w:ind w:left="1068" w:hanging="360"/>
              <w:jc w:val="right"/>
              <w:rPr>
                <w:rFonts w:ascii="Calibri" w:eastAsia="Times New Roman" w:hAnsi="Calibri" w:cs="Times New Roman"/>
                <w:sz w:val="24"/>
                <w:szCs w:val="24"/>
                <w:lang w:eastAsia="tr-TR"/>
              </w:rPr>
            </w:pPr>
            <w:r w:rsidRPr="00073ABB">
              <w:rPr>
                <w:rFonts w:ascii="Times New Roman" w:eastAsia="Times New Roman" w:hAnsi="Times New Roman" w:cs="Times New Roman"/>
                <w:sz w:val="24"/>
                <w:szCs w:val="24"/>
                <w:lang w:eastAsia="tr-TR"/>
              </w:rPr>
              <w:t>Proje çalışmalarınız</w:t>
            </w:r>
            <w:r w:rsidR="00916E29" w:rsidRPr="00073ABB">
              <w:rPr>
                <w:rFonts w:ascii="Times New Roman" w:eastAsia="Times New Roman" w:hAnsi="Times New Roman" w:cs="Times New Roman"/>
                <w:sz w:val="24"/>
                <w:szCs w:val="24"/>
                <w:lang w:eastAsia="tr-TR"/>
              </w:rPr>
              <w:t>d</w:t>
            </w:r>
            <w:r w:rsidRPr="00073ABB">
              <w:rPr>
                <w:rFonts w:ascii="Times New Roman" w:eastAsia="Times New Roman" w:hAnsi="Times New Roman" w:cs="Times New Roman"/>
                <w:sz w:val="24"/>
                <w:szCs w:val="24"/>
                <w:lang w:eastAsia="tr-TR"/>
              </w:rPr>
              <w:t>a b</w:t>
            </w:r>
            <w:r w:rsidR="00EF4236" w:rsidRPr="00073ABB">
              <w:rPr>
                <w:rFonts w:ascii="Times New Roman" w:eastAsia="Times New Roman" w:hAnsi="Times New Roman" w:cs="Times New Roman"/>
                <w:sz w:val="24"/>
                <w:szCs w:val="24"/>
                <w:lang w:eastAsia="tr-TR"/>
              </w:rPr>
              <w:t>aşarılar…</w:t>
            </w:r>
          </w:p>
        </w:tc>
      </w:tr>
    </w:tbl>
    <w:p w:rsidR="001404FE" w:rsidRPr="00073ABB" w:rsidRDefault="001404FE" w:rsidP="001404FE">
      <w:pPr>
        <w:tabs>
          <w:tab w:val="left" w:pos="1800"/>
        </w:tabs>
        <w:spacing w:line="360" w:lineRule="auto"/>
        <w:jc w:val="both"/>
        <w:rPr>
          <w:rFonts w:ascii="Verdana" w:hAnsi="Verdana"/>
          <w:b/>
          <w:sz w:val="24"/>
          <w:szCs w:val="24"/>
        </w:rPr>
      </w:pPr>
    </w:p>
    <w:p w:rsidR="0047409D" w:rsidRPr="00073ABB" w:rsidRDefault="0047409D" w:rsidP="001404FE">
      <w:pPr>
        <w:tabs>
          <w:tab w:val="left" w:pos="1800"/>
        </w:tabs>
        <w:spacing w:line="360" w:lineRule="auto"/>
        <w:jc w:val="both"/>
        <w:rPr>
          <w:rFonts w:ascii="Verdana" w:hAnsi="Verdana"/>
          <w:b/>
          <w:sz w:val="24"/>
          <w:szCs w:val="24"/>
        </w:rPr>
      </w:pPr>
    </w:p>
    <w:p w:rsidR="0047409D" w:rsidRPr="00073ABB" w:rsidRDefault="0047409D" w:rsidP="001404FE">
      <w:pPr>
        <w:tabs>
          <w:tab w:val="left" w:pos="1800"/>
        </w:tabs>
        <w:spacing w:line="360" w:lineRule="auto"/>
        <w:jc w:val="both"/>
        <w:rPr>
          <w:rFonts w:ascii="Verdana" w:hAnsi="Verdana"/>
          <w:b/>
          <w:sz w:val="24"/>
          <w:szCs w:val="24"/>
        </w:rPr>
      </w:pPr>
    </w:p>
    <w:p w:rsidR="00822422" w:rsidRPr="00073ABB" w:rsidRDefault="00822422" w:rsidP="001404FE">
      <w:pPr>
        <w:tabs>
          <w:tab w:val="left" w:pos="1800"/>
        </w:tabs>
        <w:spacing w:line="360" w:lineRule="auto"/>
        <w:jc w:val="both"/>
        <w:rPr>
          <w:rFonts w:ascii="Verdana" w:hAnsi="Verdana"/>
          <w:b/>
          <w:sz w:val="24"/>
          <w:szCs w:val="24"/>
        </w:rPr>
      </w:pPr>
    </w:p>
    <w:sdt>
      <w:sdtPr>
        <w:rPr>
          <w:rFonts w:asciiTheme="majorBidi" w:eastAsiaTheme="minorHAnsi" w:hAnsiTheme="majorBidi" w:cstheme="minorBidi"/>
          <w:b/>
          <w:bCs/>
          <w:color w:val="auto"/>
          <w:sz w:val="24"/>
          <w:szCs w:val="24"/>
          <w:lang w:eastAsia="en-US"/>
        </w:rPr>
        <w:id w:val="-46691813"/>
        <w:docPartObj>
          <w:docPartGallery w:val="Table of Contents"/>
          <w:docPartUnique/>
        </w:docPartObj>
      </w:sdtPr>
      <w:sdtEndPr/>
      <w:sdtContent>
        <w:p w:rsidR="00822422" w:rsidRPr="00073ABB" w:rsidRDefault="00822422">
          <w:pPr>
            <w:pStyle w:val="TBal"/>
            <w:rPr>
              <w:rFonts w:asciiTheme="majorBidi" w:hAnsiTheme="majorBidi"/>
              <w:b/>
              <w:bCs/>
              <w:color w:val="auto"/>
              <w:sz w:val="24"/>
              <w:szCs w:val="24"/>
            </w:rPr>
          </w:pPr>
          <w:r w:rsidRPr="00073ABB">
            <w:rPr>
              <w:rFonts w:asciiTheme="majorBidi" w:hAnsiTheme="majorBidi"/>
              <w:b/>
              <w:bCs/>
              <w:color w:val="auto"/>
              <w:sz w:val="24"/>
              <w:szCs w:val="24"/>
            </w:rPr>
            <w:t>İçindekiler</w:t>
          </w:r>
        </w:p>
        <w:p w:rsidR="005171C8" w:rsidRPr="00073ABB" w:rsidRDefault="005171C8" w:rsidP="005171C8">
          <w:pPr>
            <w:rPr>
              <w:sz w:val="24"/>
              <w:szCs w:val="24"/>
              <w:lang w:eastAsia="tr-TR"/>
            </w:rPr>
          </w:pPr>
        </w:p>
        <w:p w:rsidR="005171C8" w:rsidRPr="00073ABB" w:rsidRDefault="00822422">
          <w:pPr>
            <w:pStyle w:val="T1"/>
            <w:tabs>
              <w:tab w:val="left" w:pos="440"/>
              <w:tab w:val="right" w:leader="dot" w:pos="9060"/>
            </w:tabs>
            <w:rPr>
              <w:rFonts w:eastAsiaTheme="minorEastAsia"/>
              <w:noProof/>
              <w:sz w:val="24"/>
              <w:szCs w:val="24"/>
              <w:lang w:eastAsia="tr-TR"/>
            </w:rPr>
          </w:pPr>
          <w:r w:rsidRPr="00073ABB">
            <w:rPr>
              <w:rFonts w:asciiTheme="majorBidi" w:hAnsiTheme="majorBidi" w:cstheme="majorBidi"/>
              <w:b/>
              <w:bCs/>
              <w:sz w:val="24"/>
              <w:szCs w:val="24"/>
            </w:rPr>
            <w:fldChar w:fldCharType="begin"/>
          </w:r>
          <w:r w:rsidRPr="00073ABB">
            <w:rPr>
              <w:rFonts w:asciiTheme="majorBidi" w:hAnsiTheme="majorBidi" w:cstheme="majorBidi"/>
              <w:b/>
              <w:bCs/>
              <w:sz w:val="24"/>
              <w:szCs w:val="24"/>
            </w:rPr>
            <w:instrText xml:space="preserve"> TOC \o "1-3" \h \z \u </w:instrText>
          </w:r>
          <w:r w:rsidRPr="00073ABB">
            <w:rPr>
              <w:rFonts w:asciiTheme="majorBidi" w:hAnsiTheme="majorBidi" w:cstheme="majorBidi"/>
              <w:b/>
              <w:bCs/>
              <w:sz w:val="24"/>
              <w:szCs w:val="24"/>
            </w:rPr>
            <w:fldChar w:fldCharType="separate"/>
          </w:r>
          <w:hyperlink w:anchor="_Toc51147498" w:history="1">
            <w:r w:rsidR="005171C8" w:rsidRPr="00073ABB">
              <w:rPr>
                <w:rStyle w:val="Kpr"/>
                <w:noProof/>
                <w:sz w:val="24"/>
                <w:szCs w:val="24"/>
              </w:rPr>
              <w:t>1.</w:t>
            </w:r>
            <w:r w:rsidR="005171C8" w:rsidRPr="00073ABB">
              <w:rPr>
                <w:rFonts w:eastAsiaTheme="minorEastAsia"/>
                <w:noProof/>
                <w:sz w:val="24"/>
                <w:szCs w:val="24"/>
                <w:lang w:eastAsia="tr-TR"/>
              </w:rPr>
              <w:tab/>
            </w:r>
            <w:r w:rsidR="005171C8" w:rsidRPr="00073ABB">
              <w:rPr>
                <w:rStyle w:val="Kpr"/>
                <w:noProof/>
                <w:sz w:val="24"/>
                <w:szCs w:val="24"/>
              </w:rPr>
              <w:t>Proje Konusunun Önemi ve Özgün Değeri</w:t>
            </w:r>
            <w:r w:rsidR="005171C8" w:rsidRPr="00073ABB">
              <w:rPr>
                <w:noProof/>
                <w:webHidden/>
                <w:sz w:val="24"/>
                <w:szCs w:val="24"/>
              </w:rPr>
              <w:tab/>
            </w:r>
            <w:r w:rsidR="005171C8" w:rsidRPr="00073ABB">
              <w:rPr>
                <w:noProof/>
                <w:webHidden/>
                <w:sz w:val="24"/>
                <w:szCs w:val="24"/>
              </w:rPr>
              <w:fldChar w:fldCharType="begin"/>
            </w:r>
            <w:r w:rsidR="005171C8" w:rsidRPr="00073ABB">
              <w:rPr>
                <w:noProof/>
                <w:webHidden/>
                <w:sz w:val="24"/>
                <w:szCs w:val="24"/>
              </w:rPr>
              <w:instrText xml:space="preserve"> PAGEREF _Toc51147498 \h </w:instrText>
            </w:r>
            <w:r w:rsidR="005171C8" w:rsidRPr="00073ABB">
              <w:rPr>
                <w:noProof/>
                <w:webHidden/>
                <w:sz w:val="24"/>
                <w:szCs w:val="24"/>
              </w:rPr>
            </w:r>
            <w:r w:rsidR="005171C8" w:rsidRPr="00073ABB">
              <w:rPr>
                <w:noProof/>
                <w:webHidden/>
                <w:sz w:val="24"/>
                <w:szCs w:val="24"/>
              </w:rPr>
              <w:fldChar w:fldCharType="separate"/>
            </w:r>
            <w:r w:rsidR="005171C8" w:rsidRPr="00073ABB">
              <w:rPr>
                <w:noProof/>
                <w:webHidden/>
                <w:sz w:val="24"/>
                <w:szCs w:val="24"/>
              </w:rPr>
              <w:t>4</w:t>
            </w:r>
            <w:r w:rsidR="005171C8" w:rsidRPr="00073ABB">
              <w:rPr>
                <w:noProof/>
                <w:webHidden/>
                <w:sz w:val="24"/>
                <w:szCs w:val="24"/>
              </w:rPr>
              <w:fldChar w:fldCharType="end"/>
            </w:r>
          </w:hyperlink>
        </w:p>
        <w:p w:rsidR="005171C8" w:rsidRPr="00073ABB" w:rsidRDefault="00B13575">
          <w:pPr>
            <w:pStyle w:val="T1"/>
            <w:tabs>
              <w:tab w:val="left" w:pos="440"/>
              <w:tab w:val="right" w:leader="dot" w:pos="9060"/>
            </w:tabs>
            <w:rPr>
              <w:rFonts w:eastAsiaTheme="minorEastAsia"/>
              <w:noProof/>
              <w:sz w:val="24"/>
              <w:szCs w:val="24"/>
              <w:lang w:eastAsia="tr-TR"/>
            </w:rPr>
          </w:pPr>
          <w:hyperlink w:anchor="_Toc51147499" w:history="1">
            <w:r w:rsidR="005171C8" w:rsidRPr="00073ABB">
              <w:rPr>
                <w:rStyle w:val="Kpr"/>
                <w:noProof/>
                <w:sz w:val="24"/>
                <w:szCs w:val="24"/>
              </w:rPr>
              <w:t>2.</w:t>
            </w:r>
            <w:r w:rsidR="005171C8" w:rsidRPr="00073ABB">
              <w:rPr>
                <w:rFonts w:eastAsiaTheme="minorEastAsia"/>
                <w:noProof/>
                <w:sz w:val="24"/>
                <w:szCs w:val="24"/>
                <w:lang w:eastAsia="tr-TR"/>
              </w:rPr>
              <w:tab/>
            </w:r>
            <w:r w:rsidR="005171C8" w:rsidRPr="00073ABB">
              <w:rPr>
                <w:rStyle w:val="Kpr"/>
                <w:noProof/>
                <w:sz w:val="24"/>
                <w:szCs w:val="24"/>
              </w:rPr>
              <w:t>Projenin Amacı ve Hedefi</w:t>
            </w:r>
            <w:r w:rsidR="005171C8" w:rsidRPr="00073ABB">
              <w:rPr>
                <w:noProof/>
                <w:webHidden/>
                <w:sz w:val="24"/>
                <w:szCs w:val="24"/>
              </w:rPr>
              <w:tab/>
            </w:r>
            <w:r w:rsidR="005171C8" w:rsidRPr="00073ABB">
              <w:rPr>
                <w:noProof/>
                <w:webHidden/>
                <w:sz w:val="24"/>
                <w:szCs w:val="24"/>
              </w:rPr>
              <w:fldChar w:fldCharType="begin"/>
            </w:r>
            <w:r w:rsidR="005171C8" w:rsidRPr="00073ABB">
              <w:rPr>
                <w:noProof/>
                <w:webHidden/>
                <w:sz w:val="24"/>
                <w:szCs w:val="24"/>
              </w:rPr>
              <w:instrText xml:space="preserve"> PAGEREF _Toc51147499 \h </w:instrText>
            </w:r>
            <w:r w:rsidR="005171C8" w:rsidRPr="00073ABB">
              <w:rPr>
                <w:noProof/>
                <w:webHidden/>
                <w:sz w:val="24"/>
                <w:szCs w:val="24"/>
              </w:rPr>
            </w:r>
            <w:r w:rsidR="005171C8" w:rsidRPr="00073ABB">
              <w:rPr>
                <w:noProof/>
                <w:webHidden/>
                <w:sz w:val="24"/>
                <w:szCs w:val="24"/>
              </w:rPr>
              <w:fldChar w:fldCharType="separate"/>
            </w:r>
            <w:r w:rsidR="005171C8" w:rsidRPr="00073ABB">
              <w:rPr>
                <w:noProof/>
                <w:webHidden/>
                <w:sz w:val="24"/>
                <w:szCs w:val="24"/>
              </w:rPr>
              <w:t>4</w:t>
            </w:r>
            <w:r w:rsidR="005171C8" w:rsidRPr="00073ABB">
              <w:rPr>
                <w:noProof/>
                <w:webHidden/>
                <w:sz w:val="24"/>
                <w:szCs w:val="24"/>
              </w:rPr>
              <w:fldChar w:fldCharType="end"/>
            </w:r>
          </w:hyperlink>
        </w:p>
        <w:p w:rsidR="005171C8" w:rsidRPr="00073ABB" w:rsidRDefault="00B13575">
          <w:pPr>
            <w:pStyle w:val="T1"/>
            <w:tabs>
              <w:tab w:val="left" w:pos="440"/>
              <w:tab w:val="right" w:leader="dot" w:pos="9060"/>
            </w:tabs>
            <w:rPr>
              <w:rFonts w:eastAsiaTheme="minorEastAsia"/>
              <w:noProof/>
              <w:sz w:val="24"/>
              <w:szCs w:val="24"/>
              <w:lang w:eastAsia="tr-TR"/>
            </w:rPr>
          </w:pPr>
          <w:hyperlink w:anchor="_Toc51147500" w:history="1">
            <w:r w:rsidR="005171C8" w:rsidRPr="00073ABB">
              <w:rPr>
                <w:rStyle w:val="Kpr"/>
                <w:noProof/>
                <w:sz w:val="24"/>
                <w:szCs w:val="24"/>
              </w:rPr>
              <w:t>3.</w:t>
            </w:r>
            <w:r w:rsidR="005171C8" w:rsidRPr="00073ABB">
              <w:rPr>
                <w:rFonts w:eastAsiaTheme="minorEastAsia"/>
                <w:noProof/>
                <w:sz w:val="24"/>
                <w:szCs w:val="24"/>
                <w:lang w:eastAsia="tr-TR"/>
              </w:rPr>
              <w:tab/>
            </w:r>
            <w:r w:rsidR="005171C8" w:rsidRPr="00073ABB">
              <w:rPr>
                <w:rStyle w:val="Kpr"/>
                <w:noProof/>
                <w:sz w:val="24"/>
                <w:szCs w:val="24"/>
              </w:rPr>
              <w:t>Projenin iş-zaman çizelgesi</w:t>
            </w:r>
            <w:r w:rsidR="005171C8" w:rsidRPr="00073ABB">
              <w:rPr>
                <w:noProof/>
                <w:webHidden/>
                <w:sz w:val="24"/>
                <w:szCs w:val="24"/>
              </w:rPr>
              <w:tab/>
            </w:r>
            <w:r w:rsidR="005171C8" w:rsidRPr="00073ABB">
              <w:rPr>
                <w:noProof/>
                <w:webHidden/>
                <w:sz w:val="24"/>
                <w:szCs w:val="24"/>
              </w:rPr>
              <w:fldChar w:fldCharType="begin"/>
            </w:r>
            <w:r w:rsidR="005171C8" w:rsidRPr="00073ABB">
              <w:rPr>
                <w:noProof/>
                <w:webHidden/>
                <w:sz w:val="24"/>
                <w:szCs w:val="24"/>
              </w:rPr>
              <w:instrText xml:space="preserve"> PAGEREF _Toc51147500 \h </w:instrText>
            </w:r>
            <w:r w:rsidR="005171C8" w:rsidRPr="00073ABB">
              <w:rPr>
                <w:noProof/>
                <w:webHidden/>
                <w:sz w:val="24"/>
                <w:szCs w:val="24"/>
              </w:rPr>
            </w:r>
            <w:r w:rsidR="005171C8" w:rsidRPr="00073ABB">
              <w:rPr>
                <w:noProof/>
                <w:webHidden/>
                <w:sz w:val="24"/>
                <w:szCs w:val="24"/>
              </w:rPr>
              <w:fldChar w:fldCharType="separate"/>
            </w:r>
            <w:r w:rsidR="005171C8" w:rsidRPr="00073ABB">
              <w:rPr>
                <w:noProof/>
                <w:webHidden/>
                <w:sz w:val="24"/>
                <w:szCs w:val="24"/>
              </w:rPr>
              <w:t>5</w:t>
            </w:r>
            <w:r w:rsidR="005171C8" w:rsidRPr="00073ABB">
              <w:rPr>
                <w:noProof/>
                <w:webHidden/>
                <w:sz w:val="24"/>
                <w:szCs w:val="24"/>
              </w:rPr>
              <w:fldChar w:fldCharType="end"/>
            </w:r>
          </w:hyperlink>
        </w:p>
        <w:p w:rsidR="005171C8" w:rsidRPr="00073ABB" w:rsidRDefault="00B13575">
          <w:pPr>
            <w:pStyle w:val="T1"/>
            <w:tabs>
              <w:tab w:val="left" w:pos="440"/>
              <w:tab w:val="right" w:leader="dot" w:pos="9060"/>
            </w:tabs>
            <w:rPr>
              <w:rFonts w:eastAsiaTheme="minorEastAsia"/>
              <w:noProof/>
              <w:sz w:val="24"/>
              <w:szCs w:val="24"/>
              <w:lang w:eastAsia="tr-TR"/>
            </w:rPr>
          </w:pPr>
          <w:hyperlink w:anchor="_Toc51147501" w:history="1">
            <w:r w:rsidR="005171C8" w:rsidRPr="00073ABB">
              <w:rPr>
                <w:rStyle w:val="Kpr"/>
                <w:noProof/>
                <w:sz w:val="24"/>
                <w:szCs w:val="24"/>
              </w:rPr>
              <w:t>4.</w:t>
            </w:r>
            <w:r w:rsidR="005171C8" w:rsidRPr="00073ABB">
              <w:rPr>
                <w:rFonts w:eastAsiaTheme="minorEastAsia"/>
                <w:noProof/>
                <w:sz w:val="24"/>
                <w:szCs w:val="24"/>
                <w:lang w:eastAsia="tr-TR"/>
              </w:rPr>
              <w:tab/>
            </w:r>
            <w:r w:rsidR="005171C8" w:rsidRPr="00073ABB">
              <w:rPr>
                <w:rStyle w:val="Kpr"/>
                <w:noProof/>
                <w:sz w:val="24"/>
                <w:szCs w:val="24"/>
              </w:rPr>
              <w:t>Projede kullanılan donanımlar ve yazılımlar ile ilgili bilgileri</w:t>
            </w:r>
            <w:r w:rsidR="005171C8" w:rsidRPr="00073ABB">
              <w:rPr>
                <w:noProof/>
                <w:webHidden/>
                <w:sz w:val="24"/>
                <w:szCs w:val="24"/>
              </w:rPr>
              <w:tab/>
            </w:r>
            <w:r w:rsidR="005171C8" w:rsidRPr="00073ABB">
              <w:rPr>
                <w:noProof/>
                <w:webHidden/>
                <w:sz w:val="24"/>
                <w:szCs w:val="24"/>
              </w:rPr>
              <w:fldChar w:fldCharType="begin"/>
            </w:r>
            <w:r w:rsidR="005171C8" w:rsidRPr="00073ABB">
              <w:rPr>
                <w:noProof/>
                <w:webHidden/>
                <w:sz w:val="24"/>
                <w:szCs w:val="24"/>
              </w:rPr>
              <w:instrText xml:space="preserve"> PAGEREF _Toc51147501 \h </w:instrText>
            </w:r>
            <w:r w:rsidR="005171C8" w:rsidRPr="00073ABB">
              <w:rPr>
                <w:noProof/>
                <w:webHidden/>
                <w:sz w:val="24"/>
                <w:szCs w:val="24"/>
              </w:rPr>
            </w:r>
            <w:r w:rsidR="005171C8" w:rsidRPr="00073ABB">
              <w:rPr>
                <w:noProof/>
                <w:webHidden/>
                <w:sz w:val="24"/>
                <w:szCs w:val="24"/>
              </w:rPr>
              <w:fldChar w:fldCharType="separate"/>
            </w:r>
            <w:r w:rsidR="005171C8" w:rsidRPr="00073ABB">
              <w:rPr>
                <w:noProof/>
                <w:webHidden/>
                <w:sz w:val="24"/>
                <w:szCs w:val="24"/>
              </w:rPr>
              <w:t>6</w:t>
            </w:r>
            <w:r w:rsidR="005171C8" w:rsidRPr="00073ABB">
              <w:rPr>
                <w:noProof/>
                <w:webHidden/>
                <w:sz w:val="24"/>
                <w:szCs w:val="24"/>
              </w:rPr>
              <w:fldChar w:fldCharType="end"/>
            </w:r>
          </w:hyperlink>
        </w:p>
        <w:p w:rsidR="005171C8" w:rsidRPr="00073ABB" w:rsidRDefault="00B13575">
          <w:pPr>
            <w:pStyle w:val="T2"/>
            <w:tabs>
              <w:tab w:val="left" w:pos="880"/>
              <w:tab w:val="right" w:leader="dot" w:pos="9060"/>
            </w:tabs>
            <w:rPr>
              <w:rFonts w:eastAsiaTheme="minorEastAsia"/>
              <w:noProof/>
              <w:sz w:val="24"/>
              <w:szCs w:val="24"/>
              <w:lang w:eastAsia="tr-TR"/>
            </w:rPr>
          </w:pPr>
          <w:hyperlink w:anchor="_Toc51147502" w:history="1">
            <w:r w:rsidR="005171C8" w:rsidRPr="00073ABB">
              <w:rPr>
                <w:rStyle w:val="Kpr"/>
                <w:noProof/>
                <w:sz w:val="24"/>
                <w:szCs w:val="24"/>
              </w:rPr>
              <w:t>4.1.</w:t>
            </w:r>
            <w:r w:rsidR="005171C8" w:rsidRPr="00073ABB">
              <w:rPr>
                <w:rFonts w:eastAsiaTheme="minorEastAsia"/>
                <w:noProof/>
                <w:sz w:val="24"/>
                <w:szCs w:val="24"/>
                <w:lang w:eastAsia="tr-TR"/>
              </w:rPr>
              <w:tab/>
            </w:r>
            <w:r w:rsidR="005171C8" w:rsidRPr="00073ABB">
              <w:rPr>
                <w:rStyle w:val="Kpr"/>
                <w:noProof/>
                <w:sz w:val="24"/>
                <w:szCs w:val="24"/>
              </w:rPr>
              <w:t>Donanımlar</w:t>
            </w:r>
            <w:r w:rsidR="005171C8" w:rsidRPr="00073ABB">
              <w:rPr>
                <w:noProof/>
                <w:webHidden/>
                <w:sz w:val="24"/>
                <w:szCs w:val="24"/>
              </w:rPr>
              <w:tab/>
            </w:r>
            <w:r w:rsidR="005171C8" w:rsidRPr="00073ABB">
              <w:rPr>
                <w:noProof/>
                <w:webHidden/>
                <w:sz w:val="24"/>
                <w:szCs w:val="24"/>
              </w:rPr>
              <w:fldChar w:fldCharType="begin"/>
            </w:r>
            <w:r w:rsidR="005171C8" w:rsidRPr="00073ABB">
              <w:rPr>
                <w:noProof/>
                <w:webHidden/>
                <w:sz w:val="24"/>
                <w:szCs w:val="24"/>
              </w:rPr>
              <w:instrText xml:space="preserve"> PAGEREF _Toc51147502 \h </w:instrText>
            </w:r>
            <w:r w:rsidR="005171C8" w:rsidRPr="00073ABB">
              <w:rPr>
                <w:noProof/>
                <w:webHidden/>
                <w:sz w:val="24"/>
                <w:szCs w:val="24"/>
              </w:rPr>
            </w:r>
            <w:r w:rsidR="005171C8" w:rsidRPr="00073ABB">
              <w:rPr>
                <w:noProof/>
                <w:webHidden/>
                <w:sz w:val="24"/>
                <w:szCs w:val="24"/>
              </w:rPr>
              <w:fldChar w:fldCharType="separate"/>
            </w:r>
            <w:r w:rsidR="005171C8" w:rsidRPr="00073ABB">
              <w:rPr>
                <w:noProof/>
                <w:webHidden/>
                <w:sz w:val="24"/>
                <w:szCs w:val="24"/>
              </w:rPr>
              <w:t>6</w:t>
            </w:r>
            <w:r w:rsidR="005171C8" w:rsidRPr="00073ABB">
              <w:rPr>
                <w:noProof/>
                <w:webHidden/>
                <w:sz w:val="24"/>
                <w:szCs w:val="24"/>
              </w:rPr>
              <w:fldChar w:fldCharType="end"/>
            </w:r>
          </w:hyperlink>
        </w:p>
        <w:p w:rsidR="005171C8" w:rsidRPr="00073ABB" w:rsidRDefault="00B13575">
          <w:pPr>
            <w:pStyle w:val="T2"/>
            <w:tabs>
              <w:tab w:val="left" w:pos="880"/>
              <w:tab w:val="right" w:leader="dot" w:pos="9060"/>
            </w:tabs>
            <w:rPr>
              <w:rFonts w:eastAsiaTheme="minorEastAsia"/>
              <w:noProof/>
              <w:sz w:val="24"/>
              <w:szCs w:val="24"/>
              <w:lang w:eastAsia="tr-TR"/>
            </w:rPr>
          </w:pPr>
          <w:hyperlink w:anchor="_Toc51147503" w:history="1">
            <w:r w:rsidR="005171C8" w:rsidRPr="00073ABB">
              <w:rPr>
                <w:rStyle w:val="Kpr"/>
                <w:noProof/>
                <w:sz w:val="24"/>
                <w:szCs w:val="24"/>
              </w:rPr>
              <w:t>4.2.</w:t>
            </w:r>
            <w:r w:rsidR="005171C8" w:rsidRPr="00073ABB">
              <w:rPr>
                <w:rFonts w:eastAsiaTheme="minorEastAsia"/>
                <w:noProof/>
                <w:sz w:val="24"/>
                <w:szCs w:val="24"/>
                <w:lang w:eastAsia="tr-TR"/>
              </w:rPr>
              <w:tab/>
            </w:r>
            <w:r w:rsidR="005171C8" w:rsidRPr="00073ABB">
              <w:rPr>
                <w:rStyle w:val="Kpr"/>
                <w:noProof/>
                <w:sz w:val="24"/>
                <w:szCs w:val="24"/>
              </w:rPr>
              <w:t>Yazılımlar</w:t>
            </w:r>
            <w:r w:rsidR="005171C8" w:rsidRPr="00073ABB">
              <w:rPr>
                <w:noProof/>
                <w:webHidden/>
                <w:sz w:val="24"/>
                <w:szCs w:val="24"/>
              </w:rPr>
              <w:tab/>
            </w:r>
            <w:r w:rsidR="005171C8" w:rsidRPr="00073ABB">
              <w:rPr>
                <w:noProof/>
                <w:webHidden/>
                <w:sz w:val="24"/>
                <w:szCs w:val="24"/>
              </w:rPr>
              <w:fldChar w:fldCharType="begin"/>
            </w:r>
            <w:r w:rsidR="005171C8" w:rsidRPr="00073ABB">
              <w:rPr>
                <w:noProof/>
                <w:webHidden/>
                <w:sz w:val="24"/>
                <w:szCs w:val="24"/>
              </w:rPr>
              <w:instrText xml:space="preserve"> PAGEREF _Toc51147503 \h </w:instrText>
            </w:r>
            <w:r w:rsidR="005171C8" w:rsidRPr="00073ABB">
              <w:rPr>
                <w:noProof/>
                <w:webHidden/>
                <w:sz w:val="24"/>
                <w:szCs w:val="24"/>
              </w:rPr>
            </w:r>
            <w:r w:rsidR="005171C8" w:rsidRPr="00073ABB">
              <w:rPr>
                <w:noProof/>
                <w:webHidden/>
                <w:sz w:val="24"/>
                <w:szCs w:val="24"/>
              </w:rPr>
              <w:fldChar w:fldCharType="separate"/>
            </w:r>
            <w:r w:rsidR="005171C8" w:rsidRPr="00073ABB">
              <w:rPr>
                <w:noProof/>
                <w:webHidden/>
                <w:sz w:val="24"/>
                <w:szCs w:val="24"/>
              </w:rPr>
              <w:t>6</w:t>
            </w:r>
            <w:r w:rsidR="005171C8" w:rsidRPr="00073ABB">
              <w:rPr>
                <w:noProof/>
                <w:webHidden/>
                <w:sz w:val="24"/>
                <w:szCs w:val="24"/>
              </w:rPr>
              <w:fldChar w:fldCharType="end"/>
            </w:r>
          </w:hyperlink>
        </w:p>
        <w:p w:rsidR="005171C8" w:rsidRPr="00073ABB" w:rsidRDefault="00B13575">
          <w:pPr>
            <w:pStyle w:val="T1"/>
            <w:tabs>
              <w:tab w:val="left" w:pos="440"/>
              <w:tab w:val="right" w:leader="dot" w:pos="9060"/>
            </w:tabs>
            <w:rPr>
              <w:rFonts w:eastAsiaTheme="minorEastAsia"/>
              <w:noProof/>
              <w:sz w:val="24"/>
              <w:szCs w:val="24"/>
              <w:lang w:eastAsia="tr-TR"/>
            </w:rPr>
          </w:pPr>
          <w:hyperlink w:anchor="_Toc51147504" w:history="1">
            <w:r w:rsidR="005171C8" w:rsidRPr="00073ABB">
              <w:rPr>
                <w:rStyle w:val="Kpr"/>
                <w:noProof/>
                <w:sz w:val="24"/>
                <w:szCs w:val="24"/>
              </w:rPr>
              <w:t>5.</w:t>
            </w:r>
            <w:r w:rsidR="005171C8" w:rsidRPr="00073ABB">
              <w:rPr>
                <w:rFonts w:eastAsiaTheme="minorEastAsia"/>
                <w:noProof/>
                <w:sz w:val="24"/>
                <w:szCs w:val="24"/>
                <w:lang w:eastAsia="tr-TR"/>
              </w:rPr>
              <w:tab/>
            </w:r>
            <w:r w:rsidR="005171C8" w:rsidRPr="00073ABB">
              <w:rPr>
                <w:rStyle w:val="Kpr"/>
                <w:noProof/>
                <w:sz w:val="24"/>
                <w:szCs w:val="24"/>
              </w:rPr>
              <w:t>Projenin yapım aşamaları</w:t>
            </w:r>
            <w:r w:rsidR="005171C8" w:rsidRPr="00073ABB">
              <w:rPr>
                <w:noProof/>
                <w:webHidden/>
                <w:sz w:val="24"/>
                <w:szCs w:val="24"/>
              </w:rPr>
              <w:tab/>
            </w:r>
            <w:r w:rsidR="005171C8" w:rsidRPr="00073ABB">
              <w:rPr>
                <w:noProof/>
                <w:webHidden/>
                <w:sz w:val="24"/>
                <w:szCs w:val="24"/>
              </w:rPr>
              <w:fldChar w:fldCharType="begin"/>
            </w:r>
            <w:r w:rsidR="005171C8" w:rsidRPr="00073ABB">
              <w:rPr>
                <w:noProof/>
                <w:webHidden/>
                <w:sz w:val="24"/>
                <w:szCs w:val="24"/>
              </w:rPr>
              <w:instrText xml:space="preserve"> PAGEREF _Toc51147504 \h </w:instrText>
            </w:r>
            <w:r w:rsidR="005171C8" w:rsidRPr="00073ABB">
              <w:rPr>
                <w:noProof/>
                <w:webHidden/>
                <w:sz w:val="24"/>
                <w:szCs w:val="24"/>
              </w:rPr>
            </w:r>
            <w:r w:rsidR="005171C8" w:rsidRPr="00073ABB">
              <w:rPr>
                <w:noProof/>
                <w:webHidden/>
                <w:sz w:val="24"/>
                <w:szCs w:val="24"/>
              </w:rPr>
              <w:fldChar w:fldCharType="separate"/>
            </w:r>
            <w:r w:rsidR="005171C8" w:rsidRPr="00073ABB">
              <w:rPr>
                <w:noProof/>
                <w:webHidden/>
                <w:sz w:val="24"/>
                <w:szCs w:val="24"/>
              </w:rPr>
              <w:t>6</w:t>
            </w:r>
            <w:r w:rsidR="005171C8" w:rsidRPr="00073ABB">
              <w:rPr>
                <w:noProof/>
                <w:webHidden/>
                <w:sz w:val="24"/>
                <w:szCs w:val="24"/>
              </w:rPr>
              <w:fldChar w:fldCharType="end"/>
            </w:r>
          </w:hyperlink>
        </w:p>
        <w:p w:rsidR="005171C8" w:rsidRPr="00073ABB" w:rsidRDefault="00B13575">
          <w:pPr>
            <w:pStyle w:val="T1"/>
            <w:tabs>
              <w:tab w:val="right" w:leader="dot" w:pos="9060"/>
            </w:tabs>
            <w:rPr>
              <w:rFonts w:eastAsiaTheme="minorEastAsia"/>
              <w:noProof/>
              <w:sz w:val="24"/>
              <w:szCs w:val="24"/>
              <w:lang w:eastAsia="tr-TR"/>
            </w:rPr>
          </w:pPr>
          <w:hyperlink w:anchor="_Toc51147505" w:history="1">
            <w:r w:rsidR="005171C8" w:rsidRPr="00073ABB">
              <w:rPr>
                <w:rStyle w:val="Kpr"/>
                <w:noProof/>
                <w:sz w:val="24"/>
                <w:szCs w:val="24"/>
              </w:rPr>
              <w:t>Kaynaklar</w:t>
            </w:r>
            <w:r w:rsidR="005171C8" w:rsidRPr="00073ABB">
              <w:rPr>
                <w:noProof/>
                <w:webHidden/>
                <w:sz w:val="24"/>
                <w:szCs w:val="24"/>
              </w:rPr>
              <w:tab/>
            </w:r>
            <w:r w:rsidR="005171C8" w:rsidRPr="00073ABB">
              <w:rPr>
                <w:noProof/>
                <w:webHidden/>
                <w:sz w:val="24"/>
                <w:szCs w:val="24"/>
              </w:rPr>
              <w:fldChar w:fldCharType="begin"/>
            </w:r>
            <w:r w:rsidR="005171C8" w:rsidRPr="00073ABB">
              <w:rPr>
                <w:noProof/>
                <w:webHidden/>
                <w:sz w:val="24"/>
                <w:szCs w:val="24"/>
              </w:rPr>
              <w:instrText xml:space="preserve"> PAGEREF _Toc51147505 \h </w:instrText>
            </w:r>
            <w:r w:rsidR="005171C8" w:rsidRPr="00073ABB">
              <w:rPr>
                <w:noProof/>
                <w:webHidden/>
                <w:sz w:val="24"/>
                <w:szCs w:val="24"/>
              </w:rPr>
            </w:r>
            <w:r w:rsidR="005171C8" w:rsidRPr="00073ABB">
              <w:rPr>
                <w:noProof/>
                <w:webHidden/>
                <w:sz w:val="24"/>
                <w:szCs w:val="24"/>
              </w:rPr>
              <w:fldChar w:fldCharType="separate"/>
            </w:r>
            <w:r w:rsidR="005171C8" w:rsidRPr="00073ABB">
              <w:rPr>
                <w:noProof/>
                <w:webHidden/>
                <w:sz w:val="24"/>
                <w:szCs w:val="24"/>
              </w:rPr>
              <w:t>6</w:t>
            </w:r>
            <w:r w:rsidR="005171C8" w:rsidRPr="00073ABB">
              <w:rPr>
                <w:noProof/>
                <w:webHidden/>
                <w:sz w:val="24"/>
                <w:szCs w:val="24"/>
              </w:rPr>
              <w:fldChar w:fldCharType="end"/>
            </w:r>
          </w:hyperlink>
        </w:p>
        <w:p w:rsidR="00822422" w:rsidRPr="00073ABB" w:rsidRDefault="00822422">
          <w:pPr>
            <w:rPr>
              <w:sz w:val="24"/>
              <w:szCs w:val="24"/>
            </w:rPr>
          </w:pPr>
          <w:r w:rsidRPr="00073ABB">
            <w:rPr>
              <w:rFonts w:asciiTheme="majorBidi" w:hAnsiTheme="majorBidi" w:cstheme="majorBidi"/>
              <w:b/>
              <w:bCs/>
              <w:sz w:val="24"/>
              <w:szCs w:val="24"/>
            </w:rPr>
            <w:fldChar w:fldCharType="end"/>
          </w:r>
        </w:p>
      </w:sdtContent>
    </w:sdt>
    <w:p w:rsidR="00822422" w:rsidRPr="00073ABB" w:rsidRDefault="00822422" w:rsidP="001404FE">
      <w:pPr>
        <w:tabs>
          <w:tab w:val="left" w:pos="1800"/>
        </w:tabs>
        <w:spacing w:line="360" w:lineRule="auto"/>
        <w:jc w:val="both"/>
        <w:rPr>
          <w:rFonts w:ascii="Verdana" w:hAnsi="Verdana"/>
          <w:b/>
          <w:sz w:val="24"/>
          <w:szCs w:val="24"/>
        </w:rPr>
      </w:pPr>
    </w:p>
    <w:p w:rsidR="00822422" w:rsidRPr="00073ABB" w:rsidRDefault="00822422" w:rsidP="001404FE">
      <w:pPr>
        <w:tabs>
          <w:tab w:val="left" w:pos="1800"/>
        </w:tabs>
        <w:spacing w:line="360" w:lineRule="auto"/>
        <w:jc w:val="both"/>
        <w:rPr>
          <w:rFonts w:ascii="Verdana" w:hAnsi="Verdana"/>
          <w:b/>
          <w:sz w:val="24"/>
          <w:szCs w:val="24"/>
        </w:rPr>
      </w:pPr>
    </w:p>
    <w:p w:rsidR="0047409D" w:rsidRPr="00073ABB" w:rsidRDefault="0047409D" w:rsidP="001404FE">
      <w:pPr>
        <w:tabs>
          <w:tab w:val="left" w:pos="1800"/>
        </w:tabs>
        <w:spacing w:line="360" w:lineRule="auto"/>
        <w:jc w:val="both"/>
        <w:rPr>
          <w:rFonts w:ascii="Verdana" w:hAnsi="Verdana"/>
          <w:b/>
          <w:sz w:val="24"/>
          <w:szCs w:val="24"/>
        </w:rPr>
      </w:pPr>
    </w:p>
    <w:p w:rsidR="00822422" w:rsidRPr="00073ABB" w:rsidRDefault="00822422" w:rsidP="001404FE">
      <w:pPr>
        <w:tabs>
          <w:tab w:val="left" w:pos="1800"/>
        </w:tabs>
        <w:spacing w:line="360" w:lineRule="auto"/>
        <w:jc w:val="both"/>
        <w:rPr>
          <w:rFonts w:ascii="Verdana" w:hAnsi="Verdana"/>
          <w:b/>
          <w:sz w:val="24"/>
          <w:szCs w:val="24"/>
        </w:rPr>
      </w:pPr>
    </w:p>
    <w:p w:rsidR="00822422" w:rsidRPr="00073ABB" w:rsidRDefault="00822422" w:rsidP="001404FE">
      <w:pPr>
        <w:tabs>
          <w:tab w:val="left" w:pos="1800"/>
        </w:tabs>
        <w:spacing w:line="360" w:lineRule="auto"/>
        <w:jc w:val="both"/>
        <w:rPr>
          <w:rFonts w:ascii="Verdana" w:hAnsi="Verdana"/>
          <w:b/>
          <w:sz w:val="24"/>
          <w:szCs w:val="24"/>
        </w:rPr>
      </w:pPr>
    </w:p>
    <w:p w:rsidR="00822422" w:rsidRPr="00073ABB" w:rsidRDefault="00822422" w:rsidP="001404FE">
      <w:pPr>
        <w:tabs>
          <w:tab w:val="left" w:pos="1800"/>
        </w:tabs>
        <w:spacing w:line="360" w:lineRule="auto"/>
        <w:jc w:val="both"/>
        <w:rPr>
          <w:rFonts w:ascii="Verdana" w:hAnsi="Verdana"/>
          <w:b/>
          <w:sz w:val="24"/>
          <w:szCs w:val="24"/>
        </w:rPr>
      </w:pPr>
    </w:p>
    <w:p w:rsidR="00822422" w:rsidRPr="00073ABB" w:rsidRDefault="00822422" w:rsidP="001404FE">
      <w:pPr>
        <w:tabs>
          <w:tab w:val="left" w:pos="1800"/>
        </w:tabs>
        <w:spacing w:line="360" w:lineRule="auto"/>
        <w:jc w:val="both"/>
        <w:rPr>
          <w:rFonts w:ascii="Verdana" w:hAnsi="Verdana"/>
          <w:b/>
          <w:sz w:val="24"/>
          <w:szCs w:val="24"/>
        </w:rPr>
      </w:pPr>
    </w:p>
    <w:p w:rsidR="00822422" w:rsidRPr="00073ABB" w:rsidRDefault="00822422" w:rsidP="001404FE">
      <w:pPr>
        <w:tabs>
          <w:tab w:val="left" w:pos="1800"/>
        </w:tabs>
        <w:spacing w:line="360" w:lineRule="auto"/>
        <w:jc w:val="both"/>
        <w:rPr>
          <w:rFonts w:ascii="Verdana" w:hAnsi="Verdana"/>
          <w:b/>
          <w:sz w:val="24"/>
          <w:szCs w:val="24"/>
        </w:rPr>
      </w:pPr>
    </w:p>
    <w:p w:rsidR="00822422" w:rsidRPr="00073ABB" w:rsidRDefault="00822422" w:rsidP="001404FE">
      <w:pPr>
        <w:tabs>
          <w:tab w:val="left" w:pos="1800"/>
        </w:tabs>
        <w:spacing w:line="360" w:lineRule="auto"/>
        <w:jc w:val="both"/>
        <w:rPr>
          <w:rFonts w:ascii="Verdana" w:hAnsi="Verdana"/>
          <w:b/>
          <w:sz w:val="24"/>
          <w:szCs w:val="24"/>
        </w:rPr>
      </w:pPr>
    </w:p>
    <w:p w:rsidR="00822422" w:rsidRPr="00073ABB" w:rsidRDefault="00822422" w:rsidP="001404FE">
      <w:pPr>
        <w:tabs>
          <w:tab w:val="left" w:pos="1800"/>
        </w:tabs>
        <w:spacing w:line="360" w:lineRule="auto"/>
        <w:jc w:val="both"/>
        <w:rPr>
          <w:rFonts w:ascii="Verdana" w:hAnsi="Verdana"/>
          <w:b/>
          <w:sz w:val="24"/>
          <w:szCs w:val="24"/>
        </w:rPr>
      </w:pPr>
    </w:p>
    <w:p w:rsidR="00822422" w:rsidRPr="00073ABB" w:rsidRDefault="00822422" w:rsidP="001404FE">
      <w:pPr>
        <w:tabs>
          <w:tab w:val="left" w:pos="1800"/>
        </w:tabs>
        <w:spacing w:line="360" w:lineRule="auto"/>
        <w:jc w:val="both"/>
        <w:rPr>
          <w:rFonts w:ascii="Verdana" w:hAnsi="Verdana"/>
          <w:b/>
          <w:sz w:val="24"/>
          <w:szCs w:val="24"/>
        </w:rPr>
      </w:pPr>
    </w:p>
    <w:p w:rsidR="00822422" w:rsidRPr="00073ABB" w:rsidRDefault="00822422" w:rsidP="001404FE">
      <w:pPr>
        <w:tabs>
          <w:tab w:val="left" w:pos="1800"/>
        </w:tabs>
        <w:spacing w:line="360" w:lineRule="auto"/>
        <w:jc w:val="both"/>
        <w:rPr>
          <w:rFonts w:ascii="Verdana" w:hAnsi="Verdana"/>
          <w:b/>
          <w:sz w:val="24"/>
          <w:szCs w:val="24"/>
        </w:rPr>
      </w:pPr>
    </w:p>
    <w:p w:rsidR="00822422" w:rsidRPr="00073ABB" w:rsidRDefault="00822422" w:rsidP="001404FE">
      <w:pPr>
        <w:tabs>
          <w:tab w:val="left" w:pos="1800"/>
        </w:tabs>
        <w:spacing w:line="360" w:lineRule="auto"/>
        <w:jc w:val="both"/>
        <w:rPr>
          <w:rFonts w:ascii="Verdana" w:hAnsi="Verdana"/>
          <w:b/>
          <w:sz w:val="24"/>
          <w:szCs w:val="24"/>
        </w:rPr>
      </w:pPr>
    </w:p>
    <w:p w:rsidR="00822422" w:rsidRPr="00073ABB" w:rsidRDefault="00822422" w:rsidP="001404FE">
      <w:pPr>
        <w:tabs>
          <w:tab w:val="left" w:pos="1800"/>
        </w:tabs>
        <w:spacing w:line="360" w:lineRule="auto"/>
        <w:jc w:val="both"/>
        <w:rPr>
          <w:rFonts w:ascii="Verdana" w:hAnsi="Verdana"/>
          <w:b/>
          <w:sz w:val="24"/>
          <w:szCs w:val="24"/>
        </w:rPr>
      </w:pPr>
    </w:p>
    <w:p w:rsidR="00822422" w:rsidRPr="00073ABB" w:rsidRDefault="00822422" w:rsidP="001404FE">
      <w:pPr>
        <w:tabs>
          <w:tab w:val="left" w:pos="1800"/>
        </w:tabs>
        <w:spacing w:line="360" w:lineRule="auto"/>
        <w:jc w:val="both"/>
        <w:rPr>
          <w:rFonts w:ascii="Verdana" w:hAnsi="Verdana"/>
          <w:b/>
          <w:sz w:val="24"/>
          <w:szCs w:val="24"/>
        </w:rPr>
      </w:pPr>
    </w:p>
    <w:p w:rsidR="0047409D" w:rsidRPr="00073ABB" w:rsidRDefault="0047409D" w:rsidP="001404FE">
      <w:pPr>
        <w:tabs>
          <w:tab w:val="left" w:pos="1800"/>
        </w:tabs>
        <w:spacing w:line="360" w:lineRule="auto"/>
        <w:jc w:val="both"/>
        <w:rPr>
          <w:rFonts w:ascii="Verdana" w:hAnsi="Verdana"/>
          <w:b/>
          <w:sz w:val="24"/>
          <w:szCs w:val="24"/>
        </w:rPr>
      </w:pPr>
    </w:p>
    <w:p w:rsidR="0047409D" w:rsidRPr="00073ABB" w:rsidRDefault="002754A3" w:rsidP="0047409D">
      <w:pPr>
        <w:pStyle w:val="Balk1"/>
        <w:numPr>
          <w:ilvl w:val="0"/>
          <w:numId w:val="2"/>
        </w:numPr>
        <w:ind w:left="284" w:hanging="284"/>
        <w:rPr>
          <w:szCs w:val="24"/>
        </w:rPr>
      </w:pPr>
      <w:bookmarkStart w:id="1" w:name="_Toc51147498"/>
      <w:r w:rsidRPr="00073ABB">
        <w:rPr>
          <w:szCs w:val="24"/>
        </w:rPr>
        <w:lastRenderedPageBreak/>
        <w:t>Proje Konusunun</w:t>
      </w:r>
      <w:r w:rsidR="0047409D" w:rsidRPr="00073ABB">
        <w:rPr>
          <w:szCs w:val="24"/>
        </w:rPr>
        <w:t xml:space="preserve"> Önemi</w:t>
      </w:r>
      <w:r w:rsidR="000F07B6" w:rsidRPr="00073ABB">
        <w:rPr>
          <w:szCs w:val="24"/>
        </w:rPr>
        <w:t xml:space="preserve"> ve Özgün Değeri</w:t>
      </w:r>
      <w:bookmarkEnd w:id="1"/>
    </w:p>
    <w:p w:rsidR="00073ABB" w:rsidRDefault="00073ABB" w:rsidP="007F1054">
      <w:pPr>
        <w:rPr>
          <w:rFonts w:asciiTheme="majorBidi" w:hAnsiTheme="majorBidi" w:cstheme="majorBidi"/>
          <w:color w:val="FF0000"/>
          <w:sz w:val="24"/>
          <w:szCs w:val="24"/>
        </w:rPr>
      </w:pPr>
    </w:p>
    <w:p w:rsidR="007F1054" w:rsidRPr="00073ABB" w:rsidRDefault="007F1054" w:rsidP="007F1054">
      <w:pPr>
        <w:rPr>
          <w:rFonts w:asciiTheme="majorBidi" w:hAnsiTheme="majorBidi" w:cstheme="majorBidi"/>
          <w:b/>
          <w:sz w:val="24"/>
          <w:szCs w:val="24"/>
        </w:rPr>
      </w:pPr>
      <w:r w:rsidRPr="00073ABB">
        <w:rPr>
          <w:rFonts w:asciiTheme="majorBidi" w:hAnsiTheme="majorBidi" w:cstheme="majorBidi"/>
          <w:b/>
          <w:sz w:val="24"/>
          <w:szCs w:val="24"/>
        </w:rPr>
        <w:t>Saldırı Tespit Sistemi Nedir?</w:t>
      </w:r>
    </w:p>
    <w:p w:rsidR="0047409D" w:rsidRPr="00073ABB" w:rsidRDefault="007F1054" w:rsidP="007F1054">
      <w:pPr>
        <w:ind w:firstLine="284"/>
        <w:jc w:val="both"/>
        <w:rPr>
          <w:rFonts w:asciiTheme="majorBidi" w:hAnsiTheme="majorBidi" w:cstheme="majorBidi"/>
          <w:sz w:val="24"/>
          <w:szCs w:val="24"/>
        </w:rPr>
      </w:pPr>
      <w:proofErr w:type="gramStart"/>
      <w:r w:rsidRPr="00073ABB">
        <w:rPr>
          <w:rFonts w:asciiTheme="majorBidi" w:hAnsiTheme="majorBidi" w:cstheme="majorBidi"/>
          <w:sz w:val="24"/>
          <w:szCs w:val="24"/>
        </w:rPr>
        <w:t xml:space="preserve">Günümüzde bilgisayar ağların karmaşık bir yapıda olması, başta internet üzerinden olmak üzere bilgisayar ağlarının birbirleriyle erişim noktaları üzerinden bağlantıların olması, siber tehditlerin/saldırıların gün geçtikçe çeşitliliğin artması ve bunun yanında karmaşık yapıda olan bilgisayar ağlarının güvenlik duvarı veya veri şifreleme gibi klasik güvenlik teknikleri ile korunamayacağının ortaya çıkması bilgisayar ağlarındaki trafiğin sürekli olarak izlenip siber tehditlerin/saldırıların gerçek zamanlı olarak belirlenmesini kaçınılmaz kılmıştır. </w:t>
      </w:r>
      <w:proofErr w:type="gramEnd"/>
      <w:r w:rsidRPr="00073ABB">
        <w:rPr>
          <w:rFonts w:asciiTheme="majorBidi" w:hAnsiTheme="majorBidi" w:cstheme="majorBidi"/>
          <w:sz w:val="24"/>
          <w:szCs w:val="24"/>
        </w:rPr>
        <w:t>Saldırı Tespit Sistemi (STS) gelişen teknoloji ile birlikte önemli bir rol oynayarak günümüz sistem ve ağ güvenliğini kolaylaştıran yeni bir savunma mekanizmasıdır. Bir STS, bilgisayar ağlarını sık sık izlemek, olası siber tehditleri/saldırıları tanımlamak ve bunlarla ilgili olayların kayıtlarını tutmak, tehditleri/saldırıları durdurmak ve siber güvenlik ile ilgili çalışanlara raporlamak gibi işlevlere sahiptir. Bir STS aynı zamanda ağ keşfi yapan saldırganları algılayarak saldırının erken aşamada tespitini gerçekleştirebilir.</w:t>
      </w:r>
    </w:p>
    <w:p w:rsidR="007F1054" w:rsidRPr="00073ABB" w:rsidRDefault="007F1054" w:rsidP="007F1054">
      <w:pPr>
        <w:jc w:val="both"/>
        <w:rPr>
          <w:rFonts w:asciiTheme="majorBidi" w:hAnsiTheme="majorBidi" w:cstheme="majorBidi"/>
          <w:b/>
          <w:sz w:val="24"/>
          <w:szCs w:val="24"/>
        </w:rPr>
      </w:pPr>
      <w:r w:rsidRPr="00073ABB">
        <w:rPr>
          <w:rFonts w:asciiTheme="majorBidi" w:hAnsiTheme="majorBidi" w:cstheme="majorBidi"/>
          <w:b/>
          <w:sz w:val="24"/>
          <w:szCs w:val="24"/>
        </w:rPr>
        <w:t>Özgün Değer</w:t>
      </w:r>
    </w:p>
    <w:p w:rsidR="007F1054" w:rsidRPr="00073ABB" w:rsidRDefault="007F1054" w:rsidP="007F1054">
      <w:pPr>
        <w:jc w:val="both"/>
        <w:rPr>
          <w:rFonts w:asciiTheme="majorBidi" w:hAnsiTheme="majorBidi" w:cstheme="majorBidi"/>
          <w:sz w:val="24"/>
          <w:szCs w:val="24"/>
        </w:rPr>
      </w:pPr>
      <w:r w:rsidRPr="00073ABB">
        <w:rPr>
          <w:rFonts w:asciiTheme="majorBidi" w:hAnsiTheme="majorBidi" w:cstheme="majorBidi"/>
          <w:sz w:val="24"/>
          <w:szCs w:val="24"/>
        </w:rPr>
        <w:t xml:space="preserve">Siber güvenlik bilgisayar sistemlerinin, bilgisayar ağlarının ve yazılımların dijital saldırılara karşı korunmasıdır. Bu siber saldırılar genellikle hassas bilgilere erişmeyi, değiştirmeyi veya imha etmeyi amaçlar; kullanıcılardan para çekmek, kullanıcıların mahrem bilgilerine ulaşmak veya normal iş süreçlerini kesintiye uğratmak siber saldırılara örnek olarak verilebilir. Gelişen teknoloji, internet ortamında kullanılan cihaz sayısının gün geçtikçe artması ve saldırganların sürekli kendilerini geliştirerek taktik değiştirmelerinden dolayı günümüzde etkili bir siber güvenlik önleminin uygulanması oldukça zordur. Güvenlik duvarları, güvenlik tarayıcıları, veri şifreleme ve kullanıcı kimlik doğrulaması gibi geleneksel güvenlik teknikleri siber güvenliğin sağlanmasında yetersiz kalmaktadır. Geleneksel sistemlerin yanında virüsler, servis reddi saldırıları, port taramaları, tampon taşmaları ve CGI atakları gibi güvenlik ihlallerini otomatik olarak tespit eden akıllı </w:t>
      </w:r>
      <w:proofErr w:type="spellStart"/>
      <w:r w:rsidRPr="00073ABB">
        <w:rPr>
          <w:rFonts w:asciiTheme="majorBidi" w:hAnsiTheme="majorBidi" w:cstheme="majorBidi"/>
          <w:sz w:val="24"/>
          <w:szCs w:val="24"/>
        </w:rPr>
        <w:t>STS’lerin</w:t>
      </w:r>
      <w:proofErr w:type="spellEnd"/>
      <w:r w:rsidRPr="00073ABB">
        <w:rPr>
          <w:rFonts w:asciiTheme="majorBidi" w:hAnsiTheme="majorBidi" w:cstheme="majorBidi"/>
          <w:sz w:val="24"/>
          <w:szCs w:val="24"/>
        </w:rPr>
        <w:t xml:space="preserve"> kullanılması siber güvenliğin daha etkili ve efektif olarak uygulanmasını sağlamaktadır. Makine öğrenmesi ve veri madenciliği algoritmaları günümüzde sağlık, bankacılık, ticaret, askeriye olmak üzere hemen hemen bütün alanlarda uygulanmaktadır. Sonra yıllarda, siber güvenlik ile alakalı akıllı STS modeli geliştirilmesinde yapılan birçok çalışma bulunmaktadır. Gerçekleştirilecek araştırmanın özgün yönü veri madenciliği veri önişleme tekniklerini de kullanarak makine öğrenmesi tabanlı çevrimiçi çalışabilen bir akıllı STS modeli geliştirmektir. </w:t>
      </w:r>
    </w:p>
    <w:p w:rsidR="0047409D" w:rsidRPr="00073ABB" w:rsidRDefault="0047409D" w:rsidP="0047409D">
      <w:pPr>
        <w:pStyle w:val="Balk1"/>
        <w:numPr>
          <w:ilvl w:val="0"/>
          <w:numId w:val="2"/>
        </w:numPr>
        <w:ind w:left="284" w:hanging="284"/>
        <w:rPr>
          <w:szCs w:val="24"/>
        </w:rPr>
      </w:pPr>
      <w:bookmarkStart w:id="2" w:name="_Toc51147499"/>
      <w:r w:rsidRPr="00073ABB">
        <w:rPr>
          <w:szCs w:val="24"/>
        </w:rPr>
        <w:t>Projenin Amacı ve Hedefi</w:t>
      </w:r>
      <w:bookmarkEnd w:id="2"/>
    </w:p>
    <w:p w:rsidR="00073ABB" w:rsidRDefault="00073ABB" w:rsidP="003F3F95">
      <w:pPr>
        <w:ind w:firstLine="284"/>
        <w:jc w:val="both"/>
        <w:rPr>
          <w:rFonts w:asciiTheme="majorBidi" w:hAnsiTheme="majorBidi" w:cstheme="majorBidi"/>
          <w:color w:val="FF0000"/>
          <w:sz w:val="24"/>
          <w:szCs w:val="24"/>
        </w:rPr>
      </w:pPr>
    </w:p>
    <w:p w:rsidR="00B06ED3" w:rsidRPr="00073ABB" w:rsidRDefault="007F1054" w:rsidP="003F3F95">
      <w:pPr>
        <w:ind w:firstLine="284"/>
        <w:jc w:val="both"/>
        <w:rPr>
          <w:rFonts w:asciiTheme="majorBidi" w:hAnsiTheme="majorBidi" w:cstheme="majorBidi"/>
          <w:sz w:val="24"/>
          <w:szCs w:val="24"/>
        </w:rPr>
        <w:sectPr w:rsidR="00B06ED3" w:rsidRPr="00073ABB" w:rsidSect="00CA36AA">
          <w:headerReference w:type="default" r:id="rId11"/>
          <w:footerReference w:type="default" r:id="rId12"/>
          <w:pgSz w:w="11906" w:h="16838"/>
          <w:pgMar w:top="1418" w:right="1418" w:bottom="1418" w:left="1418" w:header="709" w:footer="709" w:gutter="0"/>
          <w:cols w:space="708"/>
          <w:docGrid w:linePitch="360"/>
        </w:sectPr>
      </w:pPr>
      <w:r w:rsidRPr="00073ABB">
        <w:rPr>
          <w:rFonts w:asciiTheme="majorBidi" w:hAnsiTheme="majorBidi" w:cstheme="majorBidi"/>
          <w:sz w:val="24"/>
          <w:szCs w:val="24"/>
        </w:rPr>
        <w:t xml:space="preserve">Araştırma kapsamında </w:t>
      </w:r>
      <w:proofErr w:type="gramStart"/>
      <w:r w:rsidRPr="00073ABB">
        <w:rPr>
          <w:rFonts w:asciiTheme="majorBidi" w:hAnsiTheme="majorBidi" w:cstheme="majorBidi"/>
          <w:sz w:val="24"/>
          <w:szCs w:val="24"/>
        </w:rPr>
        <w:t>literatürde</w:t>
      </w:r>
      <w:proofErr w:type="gramEnd"/>
      <w:r w:rsidRPr="00073ABB">
        <w:rPr>
          <w:rFonts w:asciiTheme="majorBidi" w:hAnsiTheme="majorBidi" w:cstheme="majorBidi"/>
          <w:sz w:val="24"/>
          <w:szCs w:val="24"/>
        </w:rPr>
        <w:t xml:space="preserve"> bulunan siber güvenlik veri kümeleri ve veri madenciliği veri önişleme teknikleri kullanılarak makine öğrenmesi tabanlı bir STS modeli geliştirilecektir. Geliştirilecek olan STS modelinin </w:t>
      </w:r>
      <w:proofErr w:type="gramStart"/>
      <w:r w:rsidRPr="00073ABB">
        <w:rPr>
          <w:rFonts w:asciiTheme="majorBidi" w:hAnsiTheme="majorBidi" w:cstheme="majorBidi"/>
          <w:sz w:val="24"/>
          <w:szCs w:val="24"/>
        </w:rPr>
        <w:t>literatürde</w:t>
      </w:r>
      <w:proofErr w:type="gramEnd"/>
      <w:r w:rsidRPr="00073ABB">
        <w:rPr>
          <w:rFonts w:asciiTheme="majorBidi" w:hAnsiTheme="majorBidi" w:cstheme="majorBidi"/>
          <w:sz w:val="24"/>
          <w:szCs w:val="24"/>
        </w:rPr>
        <w:t xml:space="preserve"> önerilen STS modellerine göre daha yüksek doğruluk oranına sahip, hızlı, güçlü ve çevrimiçi olarak çalışabilen olması hedeflenmektedir. Araştırma sonrasında Türkiye’ye dönülmesine mutabık geliştirilen STS modeli milli teknolojimize önemli bir katkı sağlayacak olan milli bir ürün haline dönüştürülmesi ve ülkemize uluslararası pazarda önemli bir nitelik kazandırması için gerekli proje başvurularının yapılması amaçlanmaktadır.</w:t>
      </w:r>
    </w:p>
    <w:p w:rsidR="0047409D" w:rsidRPr="00073ABB" w:rsidRDefault="0047409D" w:rsidP="0047409D">
      <w:pPr>
        <w:pStyle w:val="Balk1"/>
        <w:numPr>
          <w:ilvl w:val="0"/>
          <w:numId w:val="2"/>
        </w:numPr>
        <w:ind w:left="284" w:hanging="284"/>
        <w:rPr>
          <w:szCs w:val="24"/>
        </w:rPr>
      </w:pPr>
      <w:bookmarkStart w:id="3" w:name="_Toc51147500"/>
      <w:r w:rsidRPr="00073ABB">
        <w:rPr>
          <w:szCs w:val="24"/>
        </w:rPr>
        <w:lastRenderedPageBreak/>
        <w:t>Projenin iş-zaman çizelgesi</w:t>
      </w:r>
      <w:bookmarkEnd w:id="3"/>
    </w:p>
    <w:p w:rsidR="0047409D" w:rsidRPr="00073ABB" w:rsidRDefault="0047409D" w:rsidP="0047409D">
      <w:pPr>
        <w:rPr>
          <w:rFonts w:asciiTheme="majorBidi" w:hAnsiTheme="majorBidi" w:cstheme="majorBidi"/>
          <w:sz w:val="24"/>
          <w:szCs w:val="24"/>
        </w:rPr>
      </w:pPr>
    </w:p>
    <w:p w:rsidR="0047409D" w:rsidRPr="00073ABB" w:rsidRDefault="00632164" w:rsidP="008364AB">
      <w:pPr>
        <w:rPr>
          <w:rFonts w:asciiTheme="majorBidi" w:hAnsiTheme="majorBidi" w:cstheme="majorBidi"/>
          <w:color w:val="FF0000"/>
          <w:sz w:val="24"/>
          <w:szCs w:val="24"/>
        </w:rPr>
      </w:pPr>
      <w:r w:rsidRPr="00073ABB">
        <w:rPr>
          <w:rFonts w:asciiTheme="majorBidi" w:hAnsiTheme="majorBidi" w:cstheme="majorBidi"/>
          <w:sz w:val="24"/>
          <w:szCs w:val="24"/>
        </w:rPr>
        <w:t>Projede yer alacak başlıca iş paketleri (İP) ve hedefleri, her bir iş paketinin hangi sürede gerçekleştirileceği, başarı ölçütü ve projenin başarısına katkısı “İş-Zaman Çizelgesi” doldurularak verilir.</w:t>
      </w:r>
      <w:r w:rsidR="008364AB" w:rsidRPr="00073ABB">
        <w:rPr>
          <w:rFonts w:asciiTheme="majorBidi" w:hAnsiTheme="majorBidi" w:cstheme="majorBidi"/>
          <w:color w:val="FF0000"/>
          <w:sz w:val="24"/>
          <w:szCs w:val="24"/>
        </w:rPr>
        <w:t xml:space="preserve"> </w:t>
      </w:r>
    </w:p>
    <w:p w:rsidR="00632164" w:rsidRPr="00073ABB" w:rsidRDefault="00632164" w:rsidP="00632164">
      <w:pPr>
        <w:ind w:firstLine="284"/>
        <w:jc w:val="center"/>
        <w:rPr>
          <w:rFonts w:asciiTheme="majorBidi" w:hAnsiTheme="majorBidi" w:cstheme="majorBidi"/>
          <w:sz w:val="24"/>
          <w:szCs w:val="24"/>
        </w:rPr>
      </w:pPr>
      <w:r w:rsidRPr="00073ABB">
        <w:rPr>
          <w:rFonts w:asciiTheme="majorBidi" w:hAnsiTheme="majorBidi" w:cstheme="majorBidi"/>
          <w:sz w:val="24"/>
          <w:szCs w:val="24"/>
        </w:rPr>
        <w:t>İş-zaman çizelgesi</w:t>
      </w:r>
    </w:p>
    <w:tbl>
      <w:tblPr>
        <w:tblStyle w:val="TabloKlavuzu"/>
        <w:tblW w:w="5000" w:type="pct"/>
        <w:tblLook w:val="04A0" w:firstRow="1" w:lastRow="0" w:firstColumn="1" w:lastColumn="0" w:noHBand="0" w:noVBand="1"/>
      </w:tblPr>
      <w:tblGrid>
        <w:gridCol w:w="571"/>
        <w:gridCol w:w="5552"/>
        <w:gridCol w:w="1701"/>
        <w:gridCol w:w="6168"/>
      </w:tblGrid>
      <w:tr w:rsidR="00632164" w:rsidRPr="00073ABB" w:rsidTr="00B06ED3">
        <w:tc>
          <w:tcPr>
            <w:tcW w:w="204" w:type="pct"/>
            <w:vAlign w:val="center"/>
          </w:tcPr>
          <w:p w:rsidR="00E8502A" w:rsidRPr="00073ABB" w:rsidRDefault="00632164" w:rsidP="004A7ACD">
            <w:pPr>
              <w:rPr>
                <w:rFonts w:ascii="Times New Roman" w:hAnsi="Times New Roman" w:cs="Times New Roman"/>
                <w:sz w:val="24"/>
                <w:szCs w:val="24"/>
              </w:rPr>
            </w:pPr>
            <w:r w:rsidRPr="00073ABB">
              <w:rPr>
                <w:rFonts w:ascii="Times New Roman" w:hAnsi="Times New Roman" w:cs="Times New Roman"/>
                <w:sz w:val="24"/>
                <w:szCs w:val="24"/>
              </w:rPr>
              <w:t>İ</w:t>
            </w:r>
            <w:r w:rsidR="00E8502A" w:rsidRPr="00073ABB">
              <w:rPr>
                <w:rFonts w:ascii="Times New Roman" w:hAnsi="Times New Roman" w:cs="Times New Roman"/>
                <w:sz w:val="24"/>
                <w:szCs w:val="24"/>
              </w:rPr>
              <w:t>P.</w:t>
            </w:r>
          </w:p>
          <w:p w:rsidR="00632164" w:rsidRPr="00073ABB" w:rsidRDefault="00632164" w:rsidP="004A7ACD">
            <w:pPr>
              <w:rPr>
                <w:rFonts w:ascii="Times New Roman" w:hAnsi="Times New Roman" w:cs="Times New Roman"/>
                <w:sz w:val="24"/>
                <w:szCs w:val="24"/>
              </w:rPr>
            </w:pPr>
            <w:r w:rsidRPr="00073ABB">
              <w:rPr>
                <w:rFonts w:ascii="Times New Roman" w:hAnsi="Times New Roman" w:cs="Times New Roman"/>
                <w:sz w:val="24"/>
                <w:szCs w:val="24"/>
              </w:rPr>
              <w:t>No.</w:t>
            </w:r>
          </w:p>
        </w:tc>
        <w:tc>
          <w:tcPr>
            <w:tcW w:w="1984" w:type="pct"/>
            <w:vAlign w:val="center"/>
          </w:tcPr>
          <w:p w:rsidR="00632164" w:rsidRPr="00073ABB" w:rsidRDefault="00632164" w:rsidP="00632164">
            <w:pPr>
              <w:rPr>
                <w:rFonts w:ascii="Times New Roman" w:hAnsi="Times New Roman" w:cs="Times New Roman"/>
                <w:sz w:val="24"/>
                <w:szCs w:val="24"/>
              </w:rPr>
            </w:pPr>
            <w:r w:rsidRPr="00073ABB">
              <w:rPr>
                <w:rFonts w:ascii="Times New Roman" w:hAnsi="Times New Roman" w:cs="Times New Roman"/>
                <w:sz w:val="24"/>
                <w:szCs w:val="24"/>
              </w:rPr>
              <w:t>İş Paketlerinin Adı ve Hedefleri</w:t>
            </w:r>
          </w:p>
        </w:tc>
        <w:tc>
          <w:tcPr>
            <w:tcW w:w="608" w:type="pct"/>
            <w:vAlign w:val="center"/>
          </w:tcPr>
          <w:p w:rsidR="00632164" w:rsidRPr="00073ABB" w:rsidRDefault="00632164" w:rsidP="00632164">
            <w:pPr>
              <w:jc w:val="center"/>
              <w:rPr>
                <w:rFonts w:ascii="Times New Roman" w:hAnsi="Times New Roman" w:cs="Times New Roman"/>
                <w:sz w:val="24"/>
                <w:szCs w:val="24"/>
              </w:rPr>
            </w:pPr>
            <w:r w:rsidRPr="00073ABB">
              <w:rPr>
                <w:rFonts w:ascii="Times New Roman" w:hAnsi="Times New Roman" w:cs="Times New Roman"/>
                <w:sz w:val="24"/>
                <w:szCs w:val="24"/>
              </w:rPr>
              <w:t>Zaman Aralığı (Haftalık)</w:t>
            </w:r>
          </w:p>
        </w:tc>
        <w:tc>
          <w:tcPr>
            <w:tcW w:w="2204" w:type="pct"/>
            <w:vAlign w:val="center"/>
          </w:tcPr>
          <w:p w:rsidR="00632164" w:rsidRPr="00073ABB" w:rsidRDefault="00632164" w:rsidP="00632164">
            <w:pPr>
              <w:rPr>
                <w:rFonts w:ascii="Times New Roman" w:hAnsi="Times New Roman" w:cs="Times New Roman"/>
                <w:sz w:val="24"/>
                <w:szCs w:val="24"/>
              </w:rPr>
            </w:pPr>
            <w:r w:rsidRPr="00073ABB">
              <w:rPr>
                <w:rFonts w:ascii="Times New Roman" w:hAnsi="Times New Roman" w:cs="Times New Roman"/>
                <w:sz w:val="24"/>
                <w:szCs w:val="24"/>
              </w:rPr>
              <w:t xml:space="preserve">Başarı Ölçütü </w:t>
            </w:r>
          </w:p>
        </w:tc>
      </w:tr>
      <w:tr w:rsidR="00632164" w:rsidRPr="00073ABB" w:rsidTr="00B06ED3">
        <w:tc>
          <w:tcPr>
            <w:tcW w:w="204" w:type="pct"/>
            <w:vAlign w:val="center"/>
          </w:tcPr>
          <w:p w:rsidR="00632164" w:rsidRPr="00073ABB" w:rsidRDefault="002754A3" w:rsidP="00632164">
            <w:pPr>
              <w:rPr>
                <w:rFonts w:ascii="Times New Roman" w:hAnsi="Times New Roman" w:cs="Times New Roman"/>
                <w:sz w:val="24"/>
                <w:szCs w:val="24"/>
              </w:rPr>
            </w:pPr>
            <w:r w:rsidRPr="00073ABB">
              <w:rPr>
                <w:rFonts w:ascii="Times New Roman" w:hAnsi="Times New Roman" w:cs="Times New Roman"/>
                <w:sz w:val="24"/>
                <w:szCs w:val="24"/>
              </w:rPr>
              <w:t>1</w:t>
            </w:r>
          </w:p>
        </w:tc>
        <w:tc>
          <w:tcPr>
            <w:tcW w:w="1984" w:type="pct"/>
            <w:vAlign w:val="center"/>
          </w:tcPr>
          <w:p w:rsidR="00632164" w:rsidRPr="00073ABB" w:rsidRDefault="004C52A1" w:rsidP="00E8502A">
            <w:pPr>
              <w:jc w:val="both"/>
              <w:rPr>
                <w:rFonts w:ascii="Times New Roman" w:hAnsi="Times New Roman" w:cs="Times New Roman"/>
                <w:sz w:val="24"/>
                <w:szCs w:val="24"/>
              </w:rPr>
            </w:pPr>
            <w:r w:rsidRPr="00073ABB">
              <w:rPr>
                <w:rFonts w:ascii="Times New Roman" w:hAnsi="Times New Roman" w:cs="Times New Roman"/>
                <w:b/>
                <w:sz w:val="24"/>
                <w:szCs w:val="24"/>
              </w:rPr>
              <w:t>Siber Güvenlik Veri Setlerinin Hazırlanması:</w:t>
            </w:r>
            <w:r w:rsidRPr="00073ABB">
              <w:rPr>
                <w:rFonts w:ascii="Times New Roman" w:hAnsi="Times New Roman" w:cs="Times New Roman"/>
                <w:sz w:val="24"/>
                <w:szCs w:val="24"/>
              </w:rPr>
              <w:t xml:space="preserve"> Sınıflandırma başarısı yüksek bir STS geliştirmek için </w:t>
            </w:r>
            <w:proofErr w:type="gramStart"/>
            <w:r w:rsidRPr="00073ABB">
              <w:rPr>
                <w:rFonts w:ascii="Times New Roman" w:hAnsi="Times New Roman" w:cs="Times New Roman"/>
                <w:sz w:val="24"/>
                <w:szCs w:val="24"/>
              </w:rPr>
              <w:t>literatürde</w:t>
            </w:r>
            <w:proofErr w:type="gramEnd"/>
            <w:r w:rsidRPr="00073ABB">
              <w:rPr>
                <w:rFonts w:ascii="Times New Roman" w:hAnsi="Times New Roman" w:cs="Times New Roman"/>
                <w:sz w:val="24"/>
                <w:szCs w:val="24"/>
              </w:rPr>
              <w:t xml:space="preserve"> sıklıkla kullanılan 3 farklı veri seti kullanılacaktır. Bu </w:t>
            </w:r>
            <w:r w:rsidR="00E8502A" w:rsidRPr="00073ABB">
              <w:rPr>
                <w:rFonts w:ascii="Times New Roman" w:hAnsi="Times New Roman" w:cs="Times New Roman"/>
                <w:sz w:val="24"/>
                <w:szCs w:val="24"/>
              </w:rPr>
              <w:t>iş paketinde,</w:t>
            </w:r>
            <w:r w:rsidRPr="00073ABB">
              <w:rPr>
                <w:rFonts w:ascii="Times New Roman" w:hAnsi="Times New Roman" w:cs="Times New Roman"/>
                <w:sz w:val="24"/>
                <w:szCs w:val="24"/>
              </w:rPr>
              <w:t xml:space="preserve"> </w:t>
            </w:r>
            <w:r w:rsidR="00E8502A" w:rsidRPr="00073ABB">
              <w:rPr>
                <w:rFonts w:ascii="Times New Roman" w:hAnsi="Times New Roman" w:cs="Times New Roman"/>
                <w:sz w:val="24"/>
                <w:szCs w:val="24"/>
              </w:rPr>
              <w:t>g</w:t>
            </w:r>
            <w:r w:rsidRPr="00073ABB">
              <w:rPr>
                <w:rFonts w:ascii="Times New Roman" w:hAnsi="Times New Roman" w:cs="Times New Roman"/>
                <w:sz w:val="24"/>
                <w:szCs w:val="24"/>
              </w:rPr>
              <w:t xml:space="preserve">eliştirilecek olan STS yapısında veri setlerinin direk olarak veri önişleme aşamasına giriş olarak alınabilmesi için hepsinin tek bir standarda çevrilmesi hedeflenmektedir. </w:t>
            </w:r>
          </w:p>
        </w:tc>
        <w:tc>
          <w:tcPr>
            <w:tcW w:w="608" w:type="pct"/>
            <w:vAlign w:val="center"/>
          </w:tcPr>
          <w:p w:rsidR="00632164" w:rsidRPr="00073ABB" w:rsidRDefault="002754A3" w:rsidP="002754A3">
            <w:pPr>
              <w:jc w:val="center"/>
              <w:rPr>
                <w:rFonts w:ascii="Times New Roman" w:hAnsi="Times New Roman" w:cs="Times New Roman"/>
                <w:sz w:val="24"/>
                <w:szCs w:val="24"/>
              </w:rPr>
            </w:pPr>
            <w:r w:rsidRPr="00073ABB">
              <w:rPr>
                <w:rFonts w:ascii="Times New Roman" w:hAnsi="Times New Roman" w:cs="Times New Roman"/>
                <w:sz w:val="24"/>
                <w:szCs w:val="24"/>
              </w:rPr>
              <w:t>1. hafta</w:t>
            </w:r>
          </w:p>
        </w:tc>
        <w:tc>
          <w:tcPr>
            <w:tcW w:w="2204" w:type="pct"/>
            <w:vAlign w:val="center"/>
          </w:tcPr>
          <w:p w:rsidR="00632164" w:rsidRPr="00073ABB" w:rsidRDefault="00B06ED3" w:rsidP="00E8502A">
            <w:pPr>
              <w:jc w:val="both"/>
              <w:rPr>
                <w:rFonts w:ascii="Times New Roman" w:hAnsi="Times New Roman" w:cs="Times New Roman"/>
                <w:sz w:val="24"/>
                <w:szCs w:val="24"/>
              </w:rPr>
            </w:pPr>
            <w:r w:rsidRPr="00073ABB">
              <w:rPr>
                <w:rFonts w:ascii="Times New Roman" w:hAnsi="Times New Roman" w:cs="Times New Roman"/>
                <w:sz w:val="24"/>
                <w:szCs w:val="24"/>
              </w:rPr>
              <w:t>Veri setleri için ortak bir format belirlenmesi ve araştırma aşamasında kullanılacak olan veri setlerinin belirlenen ortak formata dönüştürülmesi veri önişleme aşaması ve daha sonrasında gerçekleştirilecek makine öğrenmesi algoritmalarının eğitimi için önem arz etmektedir. Siber güvenlik veri setlerinin hazırlanması iş paketinin araştırmanın başarısına katkısı %10 oranındadır.</w:t>
            </w:r>
          </w:p>
        </w:tc>
      </w:tr>
      <w:tr w:rsidR="00632164" w:rsidRPr="00073ABB" w:rsidTr="00B06ED3">
        <w:tc>
          <w:tcPr>
            <w:tcW w:w="204" w:type="pct"/>
            <w:vAlign w:val="center"/>
          </w:tcPr>
          <w:p w:rsidR="00632164" w:rsidRPr="00073ABB" w:rsidRDefault="002754A3" w:rsidP="00632164">
            <w:pPr>
              <w:rPr>
                <w:rFonts w:ascii="Times New Roman" w:hAnsi="Times New Roman" w:cs="Times New Roman"/>
                <w:sz w:val="24"/>
                <w:szCs w:val="24"/>
              </w:rPr>
            </w:pPr>
            <w:r w:rsidRPr="00073ABB">
              <w:rPr>
                <w:rFonts w:ascii="Times New Roman" w:hAnsi="Times New Roman" w:cs="Times New Roman"/>
                <w:sz w:val="24"/>
                <w:szCs w:val="24"/>
              </w:rPr>
              <w:t>2</w:t>
            </w:r>
          </w:p>
        </w:tc>
        <w:tc>
          <w:tcPr>
            <w:tcW w:w="1984" w:type="pct"/>
            <w:vAlign w:val="center"/>
          </w:tcPr>
          <w:p w:rsidR="00632164" w:rsidRPr="00073ABB" w:rsidRDefault="00B06ED3" w:rsidP="00E8502A">
            <w:pPr>
              <w:jc w:val="both"/>
              <w:rPr>
                <w:rFonts w:ascii="Times New Roman" w:hAnsi="Times New Roman" w:cs="Times New Roman"/>
                <w:sz w:val="24"/>
                <w:szCs w:val="24"/>
              </w:rPr>
            </w:pPr>
            <w:r w:rsidRPr="00073ABB">
              <w:rPr>
                <w:rFonts w:ascii="Times New Roman" w:hAnsi="Times New Roman" w:cs="Times New Roman"/>
                <w:b/>
                <w:sz w:val="24"/>
                <w:szCs w:val="24"/>
              </w:rPr>
              <w:t xml:space="preserve">Veri </w:t>
            </w:r>
            <w:proofErr w:type="spellStart"/>
            <w:r w:rsidRPr="00073ABB">
              <w:rPr>
                <w:rFonts w:ascii="Times New Roman" w:hAnsi="Times New Roman" w:cs="Times New Roman"/>
                <w:b/>
                <w:sz w:val="24"/>
                <w:szCs w:val="24"/>
              </w:rPr>
              <w:t>Normalizasyonu</w:t>
            </w:r>
            <w:proofErr w:type="spellEnd"/>
            <w:r w:rsidRPr="00073ABB">
              <w:rPr>
                <w:rFonts w:ascii="Times New Roman" w:hAnsi="Times New Roman" w:cs="Times New Roman"/>
                <w:b/>
                <w:sz w:val="24"/>
                <w:szCs w:val="24"/>
              </w:rPr>
              <w:t>:</w:t>
            </w:r>
            <w:r w:rsidRPr="00073ABB">
              <w:rPr>
                <w:rFonts w:ascii="Times New Roman" w:hAnsi="Times New Roman" w:cs="Times New Roman"/>
                <w:sz w:val="24"/>
                <w:szCs w:val="24"/>
              </w:rPr>
              <w:t xml:space="preserve"> Kullanılacak olan veri kümelerinde kesikli nitelikler olabileceği gibi sürekli niteliklerde bulunmaktadır. </w:t>
            </w:r>
            <w:r w:rsidR="00E8502A" w:rsidRPr="00073ABB">
              <w:rPr>
                <w:rFonts w:ascii="Times New Roman" w:hAnsi="Times New Roman" w:cs="Times New Roman"/>
                <w:sz w:val="24"/>
                <w:szCs w:val="24"/>
              </w:rPr>
              <w:t>M</w:t>
            </w:r>
            <w:r w:rsidRPr="00073ABB">
              <w:rPr>
                <w:rFonts w:ascii="Times New Roman" w:hAnsi="Times New Roman" w:cs="Times New Roman"/>
                <w:sz w:val="24"/>
                <w:szCs w:val="24"/>
              </w:rPr>
              <w:t xml:space="preserve">akine öğrenmesi aşamasına geçmeden önce ortak formata dönüştürülmüş olan veri setlerinin sürekli değerleri </w:t>
            </w:r>
            <w:proofErr w:type="gramStart"/>
            <w:r w:rsidRPr="00073ABB">
              <w:rPr>
                <w:rFonts w:ascii="Times New Roman" w:hAnsi="Times New Roman" w:cs="Times New Roman"/>
                <w:sz w:val="24"/>
                <w:szCs w:val="24"/>
              </w:rPr>
              <w:t>literatürde</w:t>
            </w:r>
            <w:proofErr w:type="gramEnd"/>
            <w:r w:rsidRPr="00073ABB">
              <w:rPr>
                <w:rFonts w:ascii="Times New Roman" w:hAnsi="Times New Roman" w:cs="Times New Roman"/>
                <w:sz w:val="24"/>
                <w:szCs w:val="24"/>
              </w:rPr>
              <w:t xml:space="preserve"> sıklıkla kullanılan </w:t>
            </w:r>
            <w:proofErr w:type="spellStart"/>
            <w:r w:rsidRPr="00073ABB">
              <w:rPr>
                <w:rFonts w:ascii="Times New Roman" w:hAnsi="Times New Roman" w:cs="Times New Roman"/>
                <w:sz w:val="24"/>
                <w:szCs w:val="24"/>
              </w:rPr>
              <w:t>normalizasyon</w:t>
            </w:r>
            <w:proofErr w:type="spellEnd"/>
            <w:r w:rsidRPr="00073ABB">
              <w:rPr>
                <w:rFonts w:ascii="Times New Roman" w:hAnsi="Times New Roman" w:cs="Times New Roman"/>
                <w:sz w:val="24"/>
                <w:szCs w:val="24"/>
              </w:rPr>
              <w:t xml:space="preserve"> yöntemleri ile belirli aralıklarda </w:t>
            </w:r>
            <w:proofErr w:type="spellStart"/>
            <w:r w:rsidRPr="00073ABB">
              <w:rPr>
                <w:rFonts w:ascii="Times New Roman" w:hAnsi="Times New Roman" w:cs="Times New Roman"/>
                <w:sz w:val="24"/>
                <w:szCs w:val="24"/>
              </w:rPr>
              <w:t>normalize</w:t>
            </w:r>
            <w:proofErr w:type="spellEnd"/>
            <w:r w:rsidRPr="00073ABB">
              <w:rPr>
                <w:rFonts w:ascii="Times New Roman" w:hAnsi="Times New Roman" w:cs="Times New Roman"/>
                <w:sz w:val="24"/>
                <w:szCs w:val="24"/>
              </w:rPr>
              <w:t xml:space="preserve"> edilecektir.  </w:t>
            </w:r>
          </w:p>
        </w:tc>
        <w:tc>
          <w:tcPr>
            <w:tcW w:w="608" w:type="pct"/>
            <w:vAlign w:val="center"/>
          </w:tcPr>
          <w:p w:rsidR="00632164" w:rsidRPr="00073ABB" w:rsidRDefault="007F1054" w:rsidP="007F1054">
            <w:pPr>
              <w:jc w:val="center"/>
              <w:rPr>
                <w:rFonts w:ascii="Times New Roman" w:hAnsi="Times New Roman" w:cs="Times New Roman"/>
                <w:sz w:val="24"/>
                <w:szCs w:val="24"/>
              </w:rPr>
            </w:pPr>
            <w:r w:rsidRPr="00073ABB">
              <w:rPr>
                <w:rFonts w:ascii="Times New Roman" w:hAnsi="Times New Roman" w:cs="Times New Roman"/>
                <w:sz w:val="24"/>
                <w:szCs w:val="24"/>
              </w:rPr>
              <w:t>2. ve 3. haftalar</w:t>
            </w:r>
          </w:p>
        </w:tc>
        <w:tc>
          <w:tcPr>
            <w:tcW w:w="2204" w:type="pct"/>
            <w:vAlign w:val="center"/>
          </w:tcPr>
          <w:p w:rsidR="00632164" w:rsidRPr="00073ABB" w:rsidRDefault="00B06ED3" w:rsidP="00E8502A">
            <w:pPr>
              <w:jc w:val="both"/>
              <w:rPr>
                <w:rFonts w:ascii="Times New Roman" w:hAnsi="Times New Roman" w:cs="Times New Roman"/>
                <w:sz w:val="24"/>
                <w:szCs w:val="24"/>
              </w:rPr>
            </w:pPr>
            <w:r w:rsidRPr="00073ABB">
              <w:rPr>
                <w:rFonts w:ascii="Times New Roman" w:hAnsi="Times New Roman" w:cs="Times New Roman"/>
                <w:sz w:val="24"/>
                <w:szCs w:val="24"/>
              </w:rPr>
              <w:t>Siber güvenlik veri kümelerinde farklı tiplerde ve faklı değer aralıklarda nitelikler bulunmaktadır</w:t>
            </w:r>
            <w:proofErr w:type="gramStart"/>
            <w:r w:rsidRPr="00073ABB">
              <w:rPr>
                <w:rFonts w:ascii="Times New Roman" w:hAnsi="Times New Roman" w:cs="Times New Roman"/>
                <w:sz w:val="24"/>
                <w:szCs w:val="24"/>
              </w:rPr>
              <w:t>..</w:t>
            </w:r>
            <w:proofErr w:type="gramEnd"/>
            <w:r w:rsidRPr="00073ABB">
              <w:rPr>
                <w:rFonts w:ascii="Times New Roman" w:hAnsi="Times New Roman" w:cs="Times New Roman"/>
                <w:sz w:val="24"/>
                <w:szCs w:val="24"/>
              </w:rPr>
              <w:t xml:space="preserve"> Sağlam ve başarılı bir STS sistemi geliştirebilmek için eğitim ve test aşamasında kullanılacak olan verilerin istenen ve uygun formatta gelmesi büyük önem arz etmektedir. Bu sebeplerden dolayı veri </w:t>
            </w:r>
            <w:proofErr w:type="spellStart"/>
            <w:r w:rsidRPr="00073ABB">
              <w:rPr>
                <w:rFonts w:ascii="Times New Roman" w:hAnsi="Times New Roman" w:cs="Times New Roman"/>
                <w:sz w:val="24"/>
                <w:szCs w:val="24"/>
              </w:rPr>
              <w:t>normalizasyonu</w:t>
            </w:r>
            <w:proofErr w:type="spellEnd"/>
            <w:r w:rsidRPr="00073ABB">
              <w:rPr>
                <w:rFonts w:ascii="Times New Roman" w:hAnsi="Times New Roman" w:cs="Times New Roman"/>
                <w:sz w:val="24"/>
                <w:szCs w:val="24"/>
              </w:rPr>
              <w:t xml:space="preserve"> iş paketinin araştırmanın başarısına katkısı %10 oranındadır.</w:t>
            </w:r>
          </w:p>
        </w:tc>
      </w:tr>
      <w:tr w:rsidR="00632164" w:rsidRPr="00073ABB" w:rsidTr="00B06ED3">
        <w:tc>
          <w:tcPr>
            <w:tcW w:w="204" w:type="pct"/>
            <w:vAlign w:val="center"/>
          </w:tcPr>
          <w:p w:rsidR="00632164" w:rsidRPr="00073ABB" w:rsidRDefault="002754A3" w:rsidP="00632164">
            <w:pPr>
              <w:rPr>
                <w:rFonts w:ascii="Times New Roman" w:hAnsi="Times New Roman" w:cs="Times New Roman"/>
                <w:sz w:val="24"/>
                <w:szCs w:val="24"/>
              </w:rPr>
            </w:pPr>
            <w:r w:rsidRPr="00073ABB">
              <w:rPr>
                <w:rFonts w:ascii="Times New Roman" w:hAnsi="Times New Roman" w:cs="Times New Roman"/>
                <w:sz w:val="24"/>
                <w:szCs w:val="24"/>
              </w:rPr>
              <w:t>3</w:t>
            </w:r>
          </w:p>
        </w:tc>
        <w:tc>
          <w:tcPr>
            <w:tcW w:w="1984" w:type="pct"/>
            <w:vAlign w:val="center"/>
          </w:tcPr>
          <w:p w:rsidR="00632164" w:rsidRPr="00073ABB" w:rsidRDefault="00B06ED3" w:rsidP="00871B53">
            <w:pPr>
              <w:jc w:val="both"/>
              <w:rPr>
                <w:rFonts w:ascii="Times New Roman" w:hAnsi="Times New Roman" w:cs="Times New Roman"/>
                <w:sz w:val="24"/>
                <w:szCs w:val="24"/>
              </w:rPr>
            </w:pPr>
            <w:r w:rsidRPr="00073ABB">
              <w:rPr>
                <w:rFonts w:ascii="Times New Roman" w:hAnsi="Times New Roman" w:cs="Times New Roman"/>
                <w:b/>
                <w:sz w:val="24"/>
                <w:szCs w:val="24"/>
              </w:rPr>
              <w:t>Veri Ayrıklaştırma:</w:t>
            </w:r>
            <w:r w:rsidRPr="00073ABB">
              <w:rPr>
                <w:rFonts w:ascii="Times New Roman" w:hAnsi="Times New Roman" w:cs="Times New Roman"/>
                <w:sz w:val="24"/>
                <w:szCs w:val="24"/>
              </w:rPr>
              <w:t xml:space="preserve"> Veri ayrıklaştırma aynı sınıfa ait sürekli değerleri belirli aralık değerlerine dönüştürerek makine öğrenmesi algoritmalarının sınıflandırma başarısını arttırır. Literatürde sıklıkla kullanılan veri ayrıklaştırma yöntemleri kullanılarak veri setleri daha anlamlı hale çevrilmesi hedeflenmektedir.</w:t>
            </w:r>
          </w:p>
        </w:tc>
        <w:tc>
          <w:tcPr>
            <w:tcW w:w="608" w:type="pct"/>
            <w:vAlign w:val="center"/>
          </w:tcPr>
          <w:p w:rsidR="00632164" w:rsidRPr="00073ABB" w:rsidRDefault="005B0DFC" w:rsidP="005B0DFC">
            <w:pPr>
              <w:jc w:val="center"/>
              <w:rPr>
                <w:rFonts w:ascii="Times New Roman" w:hAnsi="Times New Roman" w:cs="Times New Roman"/>
                <w:sz w:val="24"/>
                <w:szCs w:val="24"/>
              </w:rPr>
            </w:pPr>
            <w:r w:rsidRPr="00073ABB">
              <w:rPr>
                <w:rFonts w:ascii="Times New Roman" w:hAnsi="Times New Roman" w:cs="Times New Roman"/>
                <w:sz w:val="24"/>
                <w:szCs w:val="24"/>
              </w:rPr>
              <w:t>4</w:t>
            </w:r>
            <w:proofErr w:type="gramStart"/>
            <w:r w:rsidRPr="00073ABB">
              <w:rPr>
                <w:rFonts w:ascii="Times New Roman" w:hAnsi="Times New Roman" w:cs="Times New Roman"/>
                <w:sz w:val="24"/>
                <w:szCs w:val="24"/>
              </w:rPr>
              <w:t>.</w:t>
            </w:r>
            <w:r w:rsidR="00397972" w:rsidRPr="00073ABB">
              <w:rPr>
                <w:rFonts w:ascii="Times New Roman" w:hAnsi="Times New Roman" w:cs="Times New Roman"/>
                <w:sz w:val="24"/>
                <w:szCs w:val="24"/>
              </w:rPr>
              <w:t>,</w:t>
            </w:r>
            <w:proofErr w:type="gramEnd"/>
            <w:r w:rsidR="00397972" w:rsidRPr="00073ABB">
              <w:rPr>
                <w:rFonts w:ascii="Times New Roman" w:hAnsi="Times New Roman" w:cs="Times New Roman"/>
                <w:sz w:val="24"/>
                <w:szCs w:val="24"/>
              </w:rPr>
              <w:t xml:space="preserve"> 5.</w:t>
            </w:r>
            <w:r w:rsidRPr="00073ABB">
              <w:rPr>
                <w:rFonts w:ascii="Times New Roman" w:hAnsi="Times New Roman" w:cs="Times New Roman"/>
                <w:sz w:val="24"/>
                <w:szCs w:val="24"/>
              </w:rPr>
              <w:t xml:space="preserve"> </w:t>
            </w:r>
            <w:r w:rsidR="00397972" w:rsidRPr="00073ABB">
              <w:rPr>
                <w:rFonts w:ascii="Times New Roman" w:hAnsi="Times New Roman" w:cs="Times New Roman"/>
                <w:sz w:val="24"/>
                <w:szCs w:val="24"/>
              </w:rPr>
              <w:t>ve 6</w:t>
            </w:r>
            <w:r w:rsidRPr="00073ABB">
              <w:rPr>
                <w:rFonts w:ascii="Times New Roman" w:hAnsi="Times New Roman" w:cs="Times New Roman"/>
                <w:sz w:val="24"/>
                <w:szCs w:val="24"/>
              </w:rPr>
              <w:t>. haftalar</w:t>
            </w:r>
          </w:p>
        </w:tc>
        <w:tc>
          <w:tcPr>
            <w:tcW w:w="2204" w:type="pct"/>
            <w:vAlign w:val="center"/>
          </w:tcPr>
          <w:p w:rsidR="00632164" w:rsidRPr="00073ABB" w:rsidRDefault="005B0DFC" w:rsidP="00871B53">
            <w:pPr>
              <w:jc w:val="both"/>
              <w:rPr>
                <w:rFonts w:ascii="Times New Roman" w:hAnsi="Times New Roman" w:cs="Times New Roman"/>
                <w:sz w:val="24"/>
                <w:szCs w:val="24"/>
              </w:rPr>
            </w:pPr>
            <w:r w:rsidRPr="00073ABB">
              <w:rPr>
                <w:rFonts w:ascii="Times New Roman" w:hAnsi="Times New Roman" w:cs="Times New Roman"/>
                <w:sz w:val="24"/>
                <w:szCs w:val="24"/>
              </w:rPr>
              <w:t>Siber güvenlik veri kümelerinde nitelikler genellikle sürekli değerlere sahiptir. Bu sürekli nitelikler makine öğrenmesi algoritmalarının başarısını etkilemektedir. Bu</w:t>
            </w:r>
            <w:r w:rsidR="00871B53" w:rsidRPr="00073ABB">
              <w:rPr>
                <w:rFonts w:ascii="Times New Roman" w:hAnsi="Times New Roman" w:cs="Times New Roman"/>
                <w:sz w:val="24"/>
                <w:szCs w:val="24"/>
              </w:rPr>
              <w:t>ndan dolayı</w:t>
            </w:r>
            <w:r w:rsidRPr="00073ABB">
              <w:rPr>
                <w:rFonts w:ascii="Times New Roman" w:hAnsi="Times New Roman" w:cs="Times New Roman"/>
                <w:sz w:val="24"/>
                <w:szCs w:val="24"/>
              </w:rPr>
              <w:t xml:space="preserve"> veri ayrıklaştırma iş paketinin araştırmanın başarısına katkısı %10 oranındadır.</w:t>
            </w:r>
          </w:p>
        </w:tc>
      </w:tr>
      <w:tr w:rsidR="00632164" w:rsidRPr="00073ABB" w:rsidTr="00B06ED3">
        <w:tc>
          <w:tcPr>
            <w:tcW w:w="204" w:type="pct"/>
            <w:vAlign w:val="center"/>
          </w:tcPr>
          <w:p w:rsidR="00632164" w:rsidRPr="00073ABB" w:rsidRDefault="002754A3" w:rsidP="00632164">
            <w:pPr>
              <w:rPr>
                <w:rFonts w:ascii="Times New Roman" w:hAnsi="Times New Roman" w:cs="Times New Roman"/>
                <w:sz w:val="24"/>
                <w:szCs w:val="24"/>
              </w:rPr>
            </w:pPr>
            <w:r w:rsidRPr="00073ABB">
              <w:rPr>
                <w:rFonts w:ascii="Times New Roman" w:hAnsi="Times New Roman" w:cs="Times New Roman"/>
                <w:sz w:val="24"/>
                <w:szCs w:val="24"/>
              </w:rPr>
              <w:t>4</w:t>
            </w:r>
          </w:p>
        </w:tc>
        <w:tc>
          <w:tcPr>
            <w:tcW w:w="1984" w:type="pct"/>
            <w:vAlign w:val="center"/>
          </w:tcPr>
          <w:p w:rsidR="00632164" w:rsidRPr="00073ABB" w:rsidRDefault="00397972" w:rsidP="00871B53">
            <w:pPr>
              <w:jc w:val="both"/>
              <w:rPr>
                <w:rFonts w:ascii="Times New Roman" w:hAnsi="Times New Roman" w:cs="Times New Roman"/>
                <w:sz w:val="24"/>
                <w:szCs w:val="24"/>
              </w:rPr>
            </w:pPr>
            <w:r w:rsidRPr="00073ABB">
              <w:rPr>
                <w:rFonts w:ascii="Times New Roman" w:hAnsi="Times New Roman" w:cs="Times New Roman"/>
                <w:b/>
                <w:sz w:val="24"/>
                <w:szCs w:val="24"/>
              </w:rPr>
              <w:t>Özellik seçimi:</w:t>
            </w:r>
            <w:r w:rsidRPr="00073ABB">
              <w:rPr>
                <w:rFonts w:ascii="Times New Roman" w:hAnsi="Times New Roman" w:cs="Times New Roman"/>
                <w:sz w:val="24"/>
                <w:szCs w:val="24"/>
              </w:rPr>
              <w:t xml:space="preserve"> Kullanılacak olan veri kümelerinde faklı atak tipleri bulunmaktadır. Her atak tipinin sınıflandırılmasında etkili olan öznitelikler birbirinden </w:t>
            </w:r>
            <w:r w:rsidRPr="00073ABB">
              <w:rPr>
                <w:rFonts w:ascii="Times New Roman" w:hAnsi="Times New Roman" w:cs="Times New Roman"/>
                <w:sz w:val="24"/>
                <w:szCs w:val="24"/>
              </w:rPr>
              <w:lastRenderedPageBreak/>
              <w:t xml:space="preserve">farklı olabilmektedir. Bu öznitelikler hem makine öğrenmesi algoritmasının çalışma zamanını yükseltmekte hem de makine öğrenmesi algoritmasının gereksiz veriler öğrenmesine ve başarısının düşmesine sebep olabilmektedir. Bu sebeple </w:t>
            </w:r>
            <w:proofErr w:type="gramStart"/>
            <w:r w:rsidRPr="00073ABB">
              <w:rPr>
                <w:rFonts w:ascii="Times New Roman" w:hAnsi="Times New Roman" w:cs="Times New Roman"/>
                <w:sz w:val="24"/>
                <w:szCs w:val="24"/>
              </w:rPr>
              <w:t>literatürde</w:t>
            </w:r>
            <w:proofErr w:type="gramEnd"/>
            <w:r w:rsidRPr="00073ABB">
              <w:rPr>
                <w:rFonts w:ascii="Times New Roman" w:hAnsi="Times New Roman" w:cs="Times New Roman"/>
                <w:sz w:val="24"/>
                <w:szCs w:val="24"/>
              </w:rPr>
              <w:t xml:space="preserve"> kullanılan özellik seçme algoritmalarını</w:t>
            </w:r>
            <w:r w:rsidR="00871B53" w:rsidRPr="00073ABB">
              <w:rPr>
                <w:rFonts w:ascii="Times New Roman" w:hAnsi="Times New Roman" w:cs="Times New Roman"/>
                <w:sz w:val="24"/>
                <w:szCs w:val="24"/>
              </w:rPr>
              <w:t xml:space="preserve">n </w:t>
            </w:r>
            <w:r w:rsidRPr="00073ABB">
              <w:rPr>
                <w:rFonts w:ascii="Times New Roman" w:hAnsi="Times New Roman" w:cs="Times New Roman"/>
                <w:sz w:val="24"/>
                <w:szCs w:val="24"/>
              </w:rPr>
              <w:t>kullanılarak geliştirilecek olan STS sisteminin daha hızlı ve başarılı eğitilebilmesi için uygun veri seti alt kümelerinin tespit edilmesi ve elde edilen alt kümelere göre öznitelik vektörlerinin oluşturulması hedeflenmektedir.</w:t>
            </w:r>
          </w:p>
        </w:tc>
        <w:tc>
          <w:tcPr>
            <w:tcW w:w="608" w:type="pct"/>
            <w:vAlign w:val="center"/>
          </w:tcPr>
          <w:p w:rsidR="00632164" w:rsidRPr="00073ABB" w:rsidRDefault="00397972" w:rsidP="00397972">
            <w:pPr>
              <w:jc w:val="center"/>
              <w:rPr>
                <w:rFonts w:ascii="Times New Roman" w:hAnsi="Times New Roman" w:cs="Times New Roman"/>
                <w:sz w:val="24"/>
                <w:szCs w:val="24"/>
              </w:rPr>
            </w:pPr>
            <w:r w:rsidRPr="00073ABB">
              <w:rPr>
                <w:rFonts w:ascii="Times New Roman" w:hAnsi="Times New Roman" w:cs="Times New Roman"/>
                <w:sz w:val="24"/>
                <w:szCs w:val="24"/>
              </w:rPr>
              <w:lastRenderedPageBreak/>
              <w:t>7</w:t>
            </w:r>
            <w:proofErr w:type="gramStart"/>
            <w:r w:rsidRPr="00073ABB">
              <w:rPr>
                <w:rFonts w:ascii="Times New Roman" w:hAnsi="Times New Roman" w:cs="Times New Roman"/>
                <w:sz w:val="24"/>
                <w:szCs w:val="24"/>
              </w:rPr>
              <w:t>.,</w:t>
            </w:r>
            <w:proofErr w:type="gramEnd"/>
            <w:r w:rsidRPr="00073ABB">
              <w:rPr>
                <w:rFonts w:ascii="Times New Roman" w:hAnsi="Times New Roman" w:cs="Times New Roman"/>
                <w:sz w:val="24"/>
                <w:szCs w:val="24"/>
              </w:rPr>
              <w:t xml:space="preserve"> 8. ve 9. haftalar</w:t>
            </w:r>
          </w:p>
        </w:tc>
        <w:tc>
          <w:tcPr>
            <w:tcW w:w="2204" w:type="pct"/>
            <w:vAlign w:val="center"/>
          </w:tcPr>
          <w:p w:rsidR="00632164" w:rsidRPr="00073ABB" w:rsidRDefault="00397972" w:rsidP="00871B53">
            <w:pPr>
              <w:jc w:val="both"/>
              <w:rPr>
                <w:rFonts w:ascii="Times New Roman" w:hAnsi="Times New Roman" w:cs="Times New Roman"/>
                <w:sz w:val="24"/>
                <w:szCs w:val="24"/>
              </w:rPr>
            </w:pPr>
            <w:r w:rsidRPr="00073ABB">
              <w:rPr>
                <w:rFonts w:ascii="Times New Roman" w:hAnsi="Times New Roman" w:cs="Times New Roman"/>
                <w:sz w:val="24"/>
                <w:szCs w:val="24"/>
              </w:rPr>
              <w:t xml:space="preserve">Araştırma esnasında geliştirilecek olan STS sisteminin başarısı veri önişleme işlemlerinin başarısı ile doğru orantılıdır. Özellik seçimi işlemi hem veri setlerini basitleştirirken hem de </w:t>
            </w:r>
            <w:r w:rsidRPr="00073ABB">
              <w:rPr>
                <w:rFonts w:ascii="Times New Roman" w:hAnsi="Times New Roman" w:cs="Times New Roman"/>
                <w:sz w:val="24"/>
                <w:szCs w:val="24"/>
              </w:rPr>
              <w:lastRenderedPageBreak/>
              <w:t>makine öğrenmesi algoritmasının hızlı ve başarılı çalışmasını sağlamaktadır. Özellik seçme işlemi sonrasında yapılacak makine öğrenmesi eğitimleri ile hangi saldırı tipleri için hangi öznitelik altkümelerinin kullanılabileceği belirlenecek ve böylelikle her bir saldırı için aynı öznitelikleri kullanmak yerine faklı saldırı tipleri için farklı öznitelikleri kullanan esnek ve modüler bir STS sistemi geliştirilmesi araştırmanın başarısını arttıracaktır. Bu sebeplerden dolayı özellik seçimi iş paketinin araştırmanın başarısına katkısı %20 oranındadır.</w:t>
            </w:r>
          </w:p>
        </w:tc>
      </w:tr>
      <w:tr w:rsidR="00632164" w:rsidRPr="00073ABB" w:rsidTr="00B06ED3">
        <w:tc>
          <w:tcPr>
            <w:tcW w:w="204" w:type="pct"/>
            <w:vAlign w:val="center"/>
          </w:tcPr>
          <w:p w:rsidR="00632164" w:rsidRPr="00073ABB" w:rsidRDefault="002754A3" w:rsidP="00632164">
            <w:pPr>
              <w:rPr>
                <w:rFonts w:ascii="Times New Roman" w:hAnsi="Times New Roman" w:cs="Times New Roman"/>
                <w:sz w:val="24"/>
                <w:szCs w:val="24"/>
              </w:rPr>
            </w:pPr>
            <w:r w:rsidRPr="00073ABB">
              <w:rPr>
                <w:rFonts w:ascii="Times New Roman" w:hAnsi="Times New Roman" w:cs="Times New Roman"/>
                <w:sz w:val="24"/>
                <w:szCs w:val="24"/>
              </w:rPr>
              <w:lastRenderedPageBreak/>
              <w:t>5</w:t>
            </w:r>
          </w:p>
        </w:tc>
        <w:tc>
          <w:tcPr>
            <w:tcW w:w="1984" w:type="pct"/>
            <w:vAlign w:val="center"/>
          </w:tcPr>
          <w:p w:rsidR="00632164" w:rsidRPr="00073ABB" w:rsidRDefault="00E8502A" w:rsidP="00E8502A">
            <w:pPr>
              <w:jc w:val="both"/>
              <w:rPr>
                <w:rFonts w:ascii="Times New Roman" w:hAnsi="Times New Roman" w:cs="Times New Roman"/>
                <w:sz w:val="24"/>
                <w:szCs w:val="24"/>
              </w:rPr>
            </w:pPr>
            <w:r w:rsidRPr="00073ABB">
              <w:rPr>
                <w:rFonts w:ascii="Times New Roman" w:hAnsi="Times New Roman" w:cs="Times New Roman"/>
                <w:b/>
                <w:sz w:val="24"/>
                <w:szCs w:val="24"/>
              </w:rPr>
              <w:t>Makine Öğrenmesi:</w:t>
            </w:r>
            <w:r w:rsidRPr="00073ABB">
              <w:rPr>
                <w:rFonts w:ascii="Times New Roman" w:hAnsi="Times New Roman" w:cs="Times New Roman"/>
                <w:sz w:val="24"/>
                <w:szCs w:val="24"/>
              </w:rPr>
              <w:t xml:space="preserve"> Veri işleme aşamasından sonra elde edilen öznitelik vektörleri makine öğrenmesi algoritmalarını eğitmek için kullanılacak ve çapraz doğrulama yöntemi ile öğrenme ve doğrulama başarımlarının maksimize edildiği yöntem ve parametreleri tayin edilmesi hedeflenmektedir.  </w:t>
            </w:r>
          </w:p>
        </w:tc>
        <w:tc>
          <w:tcPr>
            <w:tcW w:w="608" w:type="pct"/>
            <w:vAlign w:val="center"/>
          </w:tcPr>
          <w:p w:rsidR="00632164" w:rsidRPr="00073ABB" w:rsidRDefault="00871B53" w:rsidP="00871B53">
            <w:pPr>
              <w:jc w:val="center"/>
              <w:rPr>
                <w:rFonts w:ascii="Times New Roman" w:hAnsi="Times New Roman" w:cs="Times New Roman"/>
                <w:sz w:val="24"/>
                <w:szCs w:val="24"/>
              </w:rPr>
            </w:pPr>
            <w:r w:rsidRPr="00073ABB">
              <w:rPr>
                <w:rFonts w:ascii="Times New Roman" w:hAnsi="Times New Roman" w:cs="Times New Roman"/>
                <w:sz w:val="24"/>
                <w:szCs w:val="24"/>
              </w:rPr>
              <w:t>10</w:t>
            </w:r>
            <w:proofErr w:type="gramStart"/>
            <w:r w:rsidRPr="00073ABB">
              <w:rPr>
                <w:rFonts w:ascii="Times New Roman" w:hAnsi="Times New Roman" w:cs="Times New Roman"/>
                <w:sz w:val="24"/>
                <w:szCs w:val="24"/>
              </w:rPr>
              <w:t>.,</w:t>
            </w:r>
            <w:proofErr w:type="gramEnd"/>
            <w:r w:rsidRPr="00073ABB">
              <w:rPr>
                <w:rFonts w:ascii="Times New Roman" w:hAnsi="Times New Roman" w:cs="Times New Roman"/>
                <w:sz w:val="24"/>
                <w:szCs w:val="24"/>
              </w:rPr>
              <w:t xml:space="preserve"> 11. ve 12. haftalar</w:t>
            </w:r>
          </w:p>
        </w:tc>
        <w:tc>
          <w:tcPr>
            <w:tcW w:w="2204" w:type="pct"/>
            <w:vAlign w:val="center"/>
          </w:tcPr>
          <w:p w:rsidR="00632164" w:rsidRPr="00073ABB" w:rsidRDefault="00E8502A" w:rsidP="00871B53">
            <w:pPr>
              <w:jc w:val="both"/>
              <w:rPr>
                <w:rFonts w:ascii="Times New Roman" w:hAnsi="Times New Roman" w:cs="Times New Roman"/>
                <w:sz w:val="24"/>
                <w:szCs w:val="24"/>
              </w:rPr>
            </w:pPr>
            <w:r w:rsidRPr="00073ABB">
              <w:rPr>
                <w:rFonts w:ascii="Times New Roman" w:hAnsi="Times New Roman" w:cs="Times New Roman"/>
                <w:sz w:val="24"/>
                <w:szCs w:val="24"/>
              </w:rPr>
              <w:t xml:space="preserve">Belirli bir dünya probleminin makine öğrenmesi algoritmaları ile çözümü için uygun algoritmanın belirlenmesi kadar algoritmanın eğitim kümesinin hazırlanması ve algoritma parametrelerinin de optimize edilmesi büyük önem arz edilmektedir. Makine öğrenmesi iş paketinde STS modelinin oluşturulmasında kullanılacak olan makine öğrenmesi algoritmaları </w:t>
            </w:r>
            <w:r w:rsidR="00871B53" w:rsidRPr="00073ABB">
              <w:rPr>
                <w:rFonts w:ascii="Times New Roman" w:hAnsi="Times New Roman" w:cs="Times New Roman"/>
                <w:sz w:val="24"/>
                <w:szCs w:val="24"/>
              </w:rPr>
              <w:t>ile</w:t>
            </w:r>
            <w:r w:rsidRPr="00073ABB">
              <w:rPr>
                <w:rFonts w:ascii="Times New Roman" w:hAnsi="Times New Roman" w:cs="Times New Roman"/>
                <w:sz w:val="24"/>
                <w:szCs w:val="24"/>
              </w:rPr>
              <w:t xml:space="preserve"> </w:t>
            </w:r>
            <w:proofErr w:type="spellStart"/>
            <w:r w:rsidRPr="00073ABB">
              <w:rPr>
                <w:rFonts w:ascii="Times New Roman" w:hAnsi="Times New Roman" w:cs="Times New Roman"/>
                <w:sz w:val="24"/>
                <w:szCs w:val="24"/>
              </w:rPr>
              <w:t>benchmark</w:t>
            </w:r>
            <w:proofErr w:type="spellEnd"/>
            <w:r w:rsidRPr="00073ABB">
              <w:rPr>
                <w:rFonts w:ascii="Times New Roman" w:hAnsi="Times New Roman" w:cs="Times New Roman"/>
                <w:sz w:val="24"/>
                <w:szCs w:val="24"/>
              </w:rPr>
              <w:t xml:space="preserve"> testlerinin yapılması araştırmanın başarıya ulaşması için gereklidir.  Bu sebeplerden dolayı makine öğrenmesi iş paketinin araştırmanın başarısına katkısı %35 oranındadır.</w:t>
            </w:r>
          </w:p>
        </w:tc>
      </w:tr>
      <w:tr w:rsidR="00632164" w:rsidRPr="00073ABB" w:rsidTr="00B06ED3">
        <w:tc>
          <w:tcPr>
            <w:tcW w:w="204" w:type="pct"/>
            <w:vAlign w:val="center"/>
          </w:tcPr>
          <w:p w:rsidR="00632164" w:rsidRPr="00073ABB" w:rsidRDefault="002754A3" w:rsidP="00632164">
            <w:pPr>
              <w:rPr>
                <w:rFonts w:ascii="Times New Roman" w:hAnsi="Times New Roman" w:cs="Times New Roman"/>
                <w:sz w:val="24"/>
                <w:szCs w:val="24"/>
              </w:rPr>
            </w:pPr>
            <w:r w:rsidRPr="00073ABB">
              <w:rPr>
                <w:rFonts w:ascii="Times New Roman" w:hAnsi="Times New Roman" w:cs="Times New Roman"/>
                <w:sz w:val="24"/>
                <w:szCs w:val="24"/>
              </w:rPr>
              <w:t>6</w:t>
            </w:r>
          </w:p>
        </w:tc>
        <w:tc>
          <w:tcPr>
            <w:tcW w:w="1984" w:type="pct"/>
            <w:vAlign w:val="center"/>
          </w:tcPr>
          <w:p w:rsidR="00632164" w:rsidRPr="00073ABB" w:rsidRDefault="00871B53" w:rsidP="00871B53">
            <w:pPr>
              <w:jc w:val="both"/>
              <w:rPr>
                <w:rFonts w:ascii="Times New Roman" w:hAnsi="Times New Roman" w:cs="Times New Roman"/>
                <w:sz w:val="24"/>
                <w:szCs w:val="24"/>
              </w:rPr>
            </w:pPr>
            <w:r w:rsidRPr="00073ABB">
              <w:rPr>
                <w:rFonts w:ascii="Times New Roman" w:hAnsi="Times New Roman" w:cs="Times New Roman"/>
                <w:b/>
                <w:sz w:val="24"/>
                <w:szCs w:val="24"/>
              </w:rPr>
              <w:t>Doğrulama ve Test:</w:t>
            </w:r>
            <w:r w:rsidRPr="00073ABB">
              <w:rPr>
                <w:rFonts w:ascii="Times New Roman" w:hAnsi="Times New Roman" w:cs="Times New Roman"/>
                <w:sz w:val="24"/>
                <w:szCs w:val="24"/>
              </w:rPr>
              <w:t xml:space="preserve"> Eğitim sürecinde dışarıda tutulan ve eğitim sürecine dâhil edilmeyen veriler sistemin doğrulanması için kullanılmalı ve doğruluk başarımı gün mertebesine yaklaşılacak şekilde artırılması hedeflenmektedir. Ayrıca araştırma yapılacak kuruluşun laboratuvarlarında kurulacak küçük bir bilgisayar ağında gerçek zamanlı deneme yapılması planlanmaktadır.</w:t>
            </w:r>
          </w:p>
        </w:tc>
        <w:tc>
          <w:tcPr>
            <w:tcW w:w="608" w:type="pct"/>
            <w:vAlign w:val="center"/>
          </w:tcPr>
          <w:p w:rsidR="00632164" w:rsidRPr="00073ABB" w:rsidRDefault="00871B53" w:rsidP="00073ABB">
            <w:pPr>
              <w:jc w:val="center"/>
              <w:rPr>
                <w:rFonts w:ascii="Times New Roman" w:hAnsi="Times New Roman" w:cs="Times New Roman"/>
                <w:sz w:val="24"/>
                <w:szCs w:val="24"/>
              </w:rPr>
            </w:pPr>
            <w:r w:rsidRPr="00073ABB">
              <w:rPr>
                <w:rFonts w:ascii="Times New Roman" w:hAnsi="Times New Roman" w:cs="Times New Roman"/>
                <w:sz w:val="24"/>
                <w:szCs w:val="24"/>
              </w:rPr>
              <w:t>13. ve 14. haftalar</w:t>
            </w:r>
          </w:p>
        </w:tc>
        <w:tc>
          <w:tcPr>
            <w:tcW w:w="2204" w:type="pct"/>
            <w:vAlign w:val="center"/>
          </w:tcPr>
          <w:p w:rsidR="00632164" w:rsidRPr="00073ABB" w:rsidRDefault="00871B53" w:rsidP="00E916D3">
            <w:pPr>
              <w:jc w:val="both"/>
              <w:rPr>
                <w:rFonts w:ascii="Times New Roman" w:hAnsi="Times New Roman" w:cs="Times New Roman"/>
                <w:sz w:val="24"/>
                <w:szCs w:val="24"/>
              </w:rPr>
            </w:pPr>
            <w:r w:rsidRPr="00073ABB">
              <w:rPr>
                <w:rFonts w:ascii="Times New Roman" w:hAnsi="Times New Roman" w:cs="Times New Roman"/>
                <w:sz w:val="24"/>
                <w:szCs w:val="24"/>
              </w:rPr>
              <w:t xml:space="preserve">Geliştirilecek olan </w:t>
            </w:r>
            <w:proofErr w:type="spellStart"/>
            <w:r w:rsidRPr="00073ABB">
              <w:rPr>
                <w:rFonts w:ascii="Times New Roman" w:hAnsi="Times New Roman" w:cs="Times New Roman"/>
                <w:sz w:val="24"/>
                <w:szCs w:val="24"/>
              </w:rPr>
              <w:t>STS’in</w:t>
            </w:r>
            <w:proofErr w:type="spellEnd"/>
            <w:r w:rsidRPr="00073ABB">
              <w:rPr>
                <w:rFonts w:ascii="Times New Roman" w:hAnsi="Times New Roman" w:cs="Times New Roman"/>
                <w:sz w:val="24"/>
                <w:szCs w:val="24"/>
              </w:rPr>
              <w:t xml:space="preserve"> bu iş paketinde eğitim aşamasında kullanılmamış olan veriler ile testi yapılacaktır. Test işlemi sonucunda elde edilen doğruluk oranları araştırma projesinin başarısını belirleyecektir. Bu sebeplerden dolayı doğrulama ve test iş paketinin araştırmanın başarısına katkısı %15 oranındadır.</w:t>
            </w:r>
          </w:p>
        </w:tc>
      </w:tr>
    </w:tbl>
    <w:p w:rsidR="00B06ED3" w:rsidRPr="00073ABB" w:rsidRDefault="00B06ED3" w:rsidP="00632164">
      <w:pPr>
        <w:ind w:firstLine="284"/>
        <w:jc w:val="both"/>
        <w:rPr>
          <w:rFonts w:asciiTheme="majorBidi" w:hAnsiTheme="majorBidi" w:cstheme="majorBidi"/>
          <w:sz w:val="24"/>
          <w:szCs w:val="24"/>
        </w:rPr>
        <w:sectPr w:rsidR="00B06ED3" w:rsidRPr="00073ABB" w:rsidSect="00B06ED3">
          <w:pgSz w:w="16838" w:h="11906" w:orient="landscape"/>
          <w:pgMar w:top="1418" w:right="1418" w:bottom="1418" w:left="1418" w:header="709" w:footer="709" w:gutter="0"/>
          <w:cols w:space="708"/>
          <w:docGrid w:linePitch="360"/>
        </w:sectPr>
      </w:pPr>
    </w:p>
    <w:p w:rsidR="0047409D" w:rsidRPr="00AF27E3" w:rsidRDefault="00632164" w:rsidP="0047409D">
      <w:pPr>
        <w:pStyle w:val="Balk1"/>
        <w:numPr>
          <w:ilvl w:val="0"/>
          <w:numId w:val="2"/>
        </w:numPr>
        <w:ind w:left="284" w:hanging="284"/>
        <w:rPr>
          <w:szCs w:val="24"/>
        </w:rPr>
      </w:pPr>
      <w:bookmarkStart w:id="4" w:name="_Toc51147501"/>
      <w:r w:rsidRPr="00073ABB">
        <w:rPr>
          <w:szCs w:val="24"/>
        </w:rPr>
        <w:lastRenderedPageBreak/>
        <w:t>Projede kullanıla</w:t>
      </w:r>
      <w:r w:rsidR="000E05C5" w:rsidRPr="00073ABB">
        <w:rPr>
          <w:szCs w:val="24"/>
        </w:rPr>
        <w:t>cak</w:t>
      </w:r>
      <w:r w:rsidRPr="00073ABB">
        <w:rPr>
          <w:szCs w:val="24"/>
        </w:rPr>
        <w:t xml:space="preserve"> </w:t>
      </w:r>
      <w:r w:rsidR="006708AD" w:rsidRPr="00073ABB">
        <w:rPr>
          <w:szCs w:val="24"/>
        </w:rPr>
        <w:t xml:space="preserve">yöntem, </w:t>
      </w:r>
      <w:r w:rsidRPr="00073ABB">
        <w:rPr>
          <w:szCs w:val="24"/>
        </w:rPr>
        <w:t>donanımlar ve yazılımlar ile ilgili bilgiler</w:t>
      </w:r>
      <w:bookmarkEnd w:id="4"/>
    </w:p>
    <w:p w:rsidR="006708AD" w:rsidRPr="00073ABB" w:rsidRDefault="006708AD" w:rsidP="00AF27E3">
      <w:pPr>
        <w:spacing w:before="240"/>
        <w:rPr>
          <w:rFonts w:asciiTheme="majorBidi" w:hAnsiTheme="majorBidi" w:cstheme="majorBidi"/>
          <w:sz w:val="24"/>
          <w:szCs w:val="24"/>
        </w:rPr>
      </w:pPr>
      <w:r w:rsidRPr="00073ABB">
        <w:rPr>
          <w:sz w:val="24"/>
          <w:szCs w:val="24"/>
        </w:rPr>
        <w:t>Proje yapımı esnasında kullanılacak yöntemler, algoritma ve donanımlar burada yazılacaktır.</w:t>
      </w:r>
    </w:p>
    <w:p w:rsidR="006708AD" w:rsidRPr="00AF27E3" w:rsidRDefault="00632164" w:rsidP="006708AD">
      <w:pPr>
        <w:pStyle w:val="Balk1"/>
        <w:numPr>
          <w:ilvl w:val="0"/>
          <w:numId w:val="2"/>
        </w:numPr>
        <w:ind w:left="284" w:hanging="284"/>
        <w:rPr>
          <w:szCs w:val="24"/>
        </w:rPr>
      </w:pPr>
      <w:bookmarkStart w:id="5" w:name="_Toc51147504"/>
      <w:r w:rsidRPr="00073ABB">
        <w:rPr>
          <w:szCs w:val="24"/>
        </w:rPr>
        <w:t>Projenin yapım aşamaları</w:t>
      </w:r>
      <w:bookmarkEnd w:id="5"/>
    </w:p>
    <w:p w:rsidR="006708AD" w:rsidRPr="00073ABB" w:rsidRDefault="006708AD" w:rsidP="00AF27E3">
      <w:pPr>
        <w:spacing w:before="240"/>
        <w:rPr>
          <w:sz w:val="24"/>
          <w:szCs w:val="24"/>
        </w:rPr>
      </w:pPr>
      <w:r w:rsidRPr="00073ABB">
        <w:rPr>
          <w:sz w:val="24"/>
          <w:szCs w:val="24"/>
        </w:rPr>
        <w:t xml:space="preserve">Haftalık yapılanlar burada yazılacaktır. </w:t>
      </w:r>
      <w:r w:rsidR="0062002B" w:rsidRPr="00073ABB">
        <w:rPr>
          <w:sz w:val="24"/>
          <w:szCs w:val="24"/>
        </w:rPr>
        <w:t xml:space="preserve">Vize sınavına ve final sınavına gelmeden önce geçmiş haftalar doldurulmuş şekilde </w:t>
      </w:r>
      <w:r w:rsidR="0027617A" w:rsidRPr="00073ABB">
        <w:rPr>
          <w:sz w:val="24"/>
          <w:szCs w:val="24"/>
        </w:rPr>
        <w:t>getirilecektir</w:t>
      </w:r>
      <w:r w:rsidR="0062002B" w:rsidRPr="00073ABB">
        <w:rPr>
          <w:sz w:val="24"/>
          <w:szCs w:val="24"/>
        </w:rPr>
        <w:t>.</w:t>
      </w:r>
    </w:p>
    <w:p w:rsidR="006708AD" w:rsidRDefault="006708AD" w:rsidP="006708AD">
      <w:pPr>
        <w:pStyle w:val="ListeParagraf"/>
        <w:numPr>
          <w:ilvl w:val="0"/>
          <w:numId w:val="4"/>
        </w:numPr>
        <w:rPr>
          <w:rFonts w:ascii="Times New Roman" w:hAnsi="Times New Roman" w:cs="Times New Roman"/>
          <w:sz w:val="24"/>
          <w:szCs w:val="24"/>
        </w:rPr>
      </w:pPr>
      <w:r w:rsidRPr="00DD693C">
        <w:rPr>
          <w:rFonts w:ascii="Times New Roman" w:hAnsi="Times New Roman" w:cs="Times New Roman"/>
          <w:b/>
          <w:sz w:val="24"/>
          <w:szCs w:val="24"/>
        </w:rPr>
        <w:t xml:space="preserve">Hafta: </w:t>
      </w:r>
      <w:r w:rsidR="00076704" w:rsidRPr="00DD693C">
        <w:rPr>
          <w:rFonts w:ascii="Times New Roman" w:hAnsi="Times New Roman" w:cs="Times New Roman"/>
          <w:b/>
          <w:sz w:val="24"/>
          <w:szCs w:val="24"/>
        </w:rPr>
        <w:t xml:space="preserve"> </w:t>
      </w:r>
      <w:r w:rsidR="00076704">
        <w:rPr>
          <w:rFonts w:ascii="Times New Roman" w:hAnsi="Times New Roman" w:cs="Times New Roman"/>
          <w:sz w:val="24"/>
          <w:szCs w:val="24"/>
        </w:rPr>
        <w:t>İlgili haftaya ait projede gerçekleştirilenler buraya yazılacaktır.</w:t>
      </w:r>
      <w:r w:rsidR="00DD693C">
        <w:rPr>
          <w:rFonts w:ascii="Times New Roman" w:hAnsi="Times New Roman" w:cs="Times New Roman"/>
          <w:sz w:val="24"/>
          <w:szCs w:val="24"/>
        </w:rPr>
        <w:t xml:space="preserve"> Bu hafta için proje konusunun belirlenmesi ve iş planının çıkarılması yazılabilir. </w:t>
      </w:r>
    </w:p>
    <w:p w:rsidR="00076704" w:rsidRPr="00073ABB" w:rsidRDefault="00076704" w:rsidP="00076704">
      <w:pPr>
        <w:pStyle w:val="ListeParagraf"/>
        <w:ind w:left="360"/>
        <w:rPr>
          <w:rFonts w:ascii="Times New Roman" w:hAnsi="Times New Roman" w:cs="Times New Roman"/>
          <w:sz w:val="24"/>
          <w:szCs w:val="24"/>
        </w:rPr>
      </w:pPr>
    </w:p>
    <w:p w:rsidR="00076704" w:rsidRPr="00DD693C" w:rsidRDefault="006708AD" w:rsidP="00DD693C">
      <w:pPr>
        <w:pStyle w:val="ListeParagraf"/>
        <w:numPr>
          <w:ilvl w:val="0"/>
          <w:numId w:val="4"/>
        </w:numPr>
        <w:rPr>
          <w:rFonts w:ascii="Times New Roman" w:hAnsi="Times New Roman" w:cs="Times New Roman"/>
          <w:sz w:val="24"/>
          <w:szCs w:val="24"/>
        </w:rPr>
      </w:pPr>
      <w:r w:rsidRPr="00DD693C">
        <w:rPr>
          <w:rFonts w:ascii="Times New Roman" w:hAnsi="Times New Roman" w:cs="Times New Roman"/>
          <w:b/>
          <w:sz w:val="24"/>
          <w:szCs w:val="24"/>
        </w:rPr>
        <w:t>Hafta:</w:t>
      </w:r>
      <w:r w:rsidR="00076704">
        <w:rPr>
          <w:rFonts w:ascii="Times New Roman" w:hAnsi="Times New Roman" w:cs="Times New Roman"/>
          <w:sz w:val="24"/>
          <w:szCs w:val="24"/>
        </w:rPr>
        <w:t xml:space="preserve"> İlgili haftaya ait projede gerçekleştirilenler buraya yazılacaktır.</w:t>
      </w:r>
    </w:p>
    <w:p w:rsidR="00076704" w:rsidRPr="00073ABB" w:rsidRDefault="00076704" w:rsidP="00076704">
      <w:pPr>
        <w:pStyle w:val="ListeParagraf"/>
        <w:ind w:left="360"/>
        <w:rPr>
          <w:rFonts w:ascii="Times New Roman" w:hAnsi="Times New Roman" w:cs="Times New Roman"/>
          <w:sz w:val="24"/>
          <w:szCs w:val="24"/>
        </w:rPr>
      </w:pPr>
    </w:p>
    <w:p w:rsidR="006708AD" w:rsidRDefault="006708AD" w:rsidP="006708AD">
      <w:pPr>
        <w:pStyle w:val="ListeParagraf"/>
        <w:numPr>
          <w:ilvl w:val="0"/>
          <w:numId w:val="4"/>
        </w:numPr>
        <w:rPr>
          <w:rFonts w:ascii="Times New Roman" w:hAnsi="Times New Roman" w:cs="Times New Roman"/>
          <w:sz w:val="24"/>
          <w:szCs w:val="24"/>
        </w:rPr>
      </w:pPr>
      <w:r w:rsidRPr="00DD693C">
        <w:rPr>
          <w:rFonts w:ascii="Times New Roman" w:hAnsi="Times New Roman" w:cs="Times New Roman"/>
          <w:b/>
          <w:sz w:val="24"/>
          <w:szCs w:val="24"/>
        </w:rPr>
        <w:t>Hafta:</w:t>
      </w:r>
      <w:r w:rsidR="00076704">
        <w:rPr>
          <w:rFonts w:ascii="Times New Roman" w:hAnsi="Times New Roman" w:cs="Times New Roman"/>
          <w:sz w:val="24"/>
          <w:szCs w:val="24"/>
        </w:rPr>
        <w:t xml:space="preserve"> İlgili haftaya ait projede gerçekleştirilenler buraya yazılacaktır.</w:t>
      </w:r>
    </w:p>
    <w:p w:rsidR="00076704" w:rsidRPr="00073ABB" w:rsidRDefault="00076704" w:rsidP="00076704">
      <w:pPr>
        <w:pStyle w:val="ListeParagraf"/>
        <w:ind w:left="360"/>
        <w:rPr>
          <w:rFonts w:ascii="Times New Roman" w:hAnsi="Times New Roman" w:cs="Times New Roman"/>
          <w:sz w:val="24"/>
          <w:szCs w:val="24"/>
        </w:rPr>
      </w:pPr>
    </w:p>
    <w:p w:rsidR="006708AD" w:rsidRPr="00073ABB" w:rsidRDefault="006708AD" w:rsidP="006708AD">
      <w:pPr>
        <w:pStyle w:val="ListeParagraf"/>
        <w:numPr>
          <w:ilvl w:val="0"/>
          <w:numId w:val="4"/>
        </w:numPr>
        <w:rPr>
          <w:rFonts w:ascii="Times New Roman" w:hAnsi="Times New Roman" w:cs="Times New Roman"/>
          <w:sz w:val="24"/>
          <w:szCs w:val="24"/>
        </w:rPr>
      </w:pPr>
      <w:r w:rsidRPr="00DD693C">
        <w:rPr>
          <w:rFonts w:ascii="Times New Roman" w:hAnsi="Times New Roman" w:cs="Times New Roman"/>
          <w:b/>
          <w:sz w:val="24"/>
          <w:szCs w:val="24"/>
        </w:rPr>
        <w:t>Hafta</w:t>
      </w:r>
      <w:r w:rsidR="00875AB4" w:rsidRPr="00073ABB">
        <w:rPr>
          <w:rFonts w:ascii="Times New Roman" w:hAnsi="Times New Roman" w:cs="Times New Roman"/>
          <w:sz w:val="24"/>
          <w:szCs w:val="24"/>
        </w:rPr>
        <w:t>:</w:t>
      </w:r>
      <w:r w:rsidR="00076704">
        <w:rPr>
          <w:rFonts w:ascii="Times New Roman" w:hAnsi="Times New Roman" w:cs="Times New Roman"/>
          <w:sz w:val="24"/>
          <w:szCs w:val="24"/>
        </w:rPr>
        <w:t xml:space="preserve"> İlgili haftaya ait projede gerçekleştirilenler buraya yazılacaktır.</w:t>
      </w:r>
    </w:p>
    <w:p w:rsidR="00875AB4" w:rsidRPr="00073ABB" w:rsidRDefault="00875AB4" w:rsidP="00875AB4">
      <w:pPr>
        <w:pStyle w:val="ListeParagraf"/>
        <w:ind w:left="360"/>
        <w:rPr>
          <w:rFonts w:ascii="Times New Roman" w:hAnsi="Times New Roman" w:cs="Times New Roman"/>
          <w:sz w:val="24"/>
          <w:szCs w:val="24"/>
        </w:rPr>
      </w:pPr>
      <w:proofErr w:type="gramStart"/>
      <w:r w:rsidRPr="00073ABB">
        <w:rPr>
          <w:rFonts w:ascii="Times New Roman" w:hAnsi="Times New Roman" w:cs="Times New Roman"/>
          <w:sz w:val="24"/>
          <w:szCs w:val="24"/>
        </w:rPr>
        <w:t>….</w:t>
      </w:r>
      <w:proofErr w:type="gramEnd"/>
    </w:p>
    <w:p w:rsidR="00875AB4" w:rsidRDefault="00875AB4" w:rsidP="00875AB4">
      <w:pPr>
        <w:pStyle w:val="ListeParagraf"/>
        <w:ind w:left="360"/>
        <w:rPr>
          <w:rFonts w:ascii="Times New Roman" w:hAnsi="Times New Roman" w:cs="Times New Roman"/>
          <w:sz w:val="24"/>
          <w:szCs w:val="24"/>
        </w:rPr>
      </w:pPr>
      <w:proofErr w:type="gramStart"/>
      <w:r w:rsidRPr="00073ABB">
        <w:rPr>
          <w:rFonts w:ascii="Times New Roman" w:hAnsi="Times New Roman" w:cs="Times New Roman"/>
          <w:sz w:val="24"/>
          <w:szCs w:val="24"/>
        </w:rPr>
        <w:t>….</w:t>
      </w:r>
      <w:proofErr w:type="gramEnd"/>
    </w:p>
    <w:p w:rsidR="00DD693C" w:rsidRPr="00073ABB" w:rsidRDefault="00DD693C" w:rsidP="00875AB4">
      <w:pPr>
        <w:pStyle w:val="ListeParagraf"/>
        <w:ind w:left="360"/>
        <w:rPr>
          <w:rFonts w:ascii="Times New Roman" w:hAnsi="Times New Roman" w:cs="Times New Roman"/>
          <w:sz w:val="24"/>
          <w:szCs w:val="24"/>
        </w:rPr>
      </w:pPr>
      <w:r>
        <w:rPr>
          <w:rFonts w:ascii="Times New Roman" w:hAnsi="Times New Roman" w:cs="Times New Roman"/>
          <w:sz w:val="24"/>
          <w:szCs w:val="24"/>
        </w:rPr>
        <w:t>…</w:t>
      </w:r>
    </w:p>
    <w:p w:rsidR="00DD693C" w:rsidRPr="00DD693C" w:rsidRDefault="00875AB4" w:rsidP="00DD693C">
      <w:pPr>
        <w:rPr>
          <w:rFonts w:ascii="Times New Roman" w:hAnsi="Times New Roman" w:cs="Times New Roman"/>
          <w:sz w:val="24"/>
          <w:szCs w:val="24"/>
        </w:rPr>
      </w:pPr>
      <w:r w:rsidRPr="00DD693C">
        <w:rPr>
          <w:rFonts w:ascii="Times New Roman" w:hAnsi="Times New Roman" w:cs="Times New Roman"/>
          <w:b/>
          <w:sz w:val="24"/>
          <w:szCs w:val="24"/>
        </w:rPr>
        <w:t>14. Hafta</w:t>
      </w:r>
      <w:r w:rsidR="00146824" w:rsidRPr="00DD693C">
        <w:rPr>
          <w:rFonts w:ascii="Times New Roman" w:hAnsi="Times New Roman" w:cs="Times New Roman"/>
          <w:b/>
          <w:sz w:val="24"/>
          <w:szCs w:val="24"/>
        </w:rPr>
        <w:t>:</w:t>
      </w:r>
      <w:r w:rsidR="00DD693C" w:rsidRPr="00DD693C">
        <w:rPr>
          <w:rFonts w:ascii="Times New Roman" w:hAnsi="Times New Roman" w:cs="Times New Roman"/>
          <w:b/>
          <w:sz w:val="24"/>
          <w:szCs w:val="24"/>
        </w:rPr>
        <w:t xml:space="preserve"> </w:t>
      </w:r>
      <w:r w:rsidR="00DD693C" w:rsidRPr="00DD693C">
        <w:rPr>
          <w:rFonts w:ascii="Times New Roman" w:hAnsi="Times New Roman" w:cs="Times New Roman"/>
          <w:sz w:val="24"/>
          <w:szCs w:val="24"/>
        </w:rPr>
        <w:t>İlgili haftaya ait projede gerçekleştirilenler buraya yazılacaktır.</w:t>
      </w:r>
    </w:p>
    <w:p w:rsidR="00875AB4" w:rsidRPr="00DD693C" w:rsidRDefault="00875AB4" w:rsidP="00DD693C">
      <w:pPr>
        <w:pStyle w:val="ListeParagraf"/>
        <w:ind w:left="360"/>
        <w:rPr>
          <w:rFonts w:ascii="Times New Roman" w:hAnsi="Times New Roman" w:cs="Times New Roman"/>
          <w:b/>
          <w:sz w:val="24"/>
          <w:szCs w:val="24"/>
        </w:rPr>
      </w:pPr>
    </w:p>
    <w:p w:rsidR="00DD693C" w:rsidRPr="00DD693C" w:rsidRDefault="00DD693C" w:rsidP="00875AB4">
      <w:pPr>
        <w:rPr>
          <w:rFonts w:ascii="Times New Roman" w:hAnsi="Times New Roman" w:cs="Times New Roman"/>
          <w:b/>
          <w:sz w:val="24"/>
          <w:szCs w:val="24"/>
        </w:rPr>
      </w:pPr>
    </w:p>
    <w:p w:rsidR="0047409D" w:rsidRPr="00073ABB" w:rsidRDefault="0047409D" w:rsidP="00632164">
      <w:pPr>
        <w:pStyle w:val="Balk1"/>
        <w:rPr>
          <w:szCs w:val="24"/>
        </w:rPr>
      </w:pPr>
      <w:bookmarkStart w:id="6" w:name="_Toc51147505"/>
      <w:r w:rsidRPr="00073ABB">
        <w:rPr>
          <w:szCs w:val="24"/>
        </w:rPr>
        <w:t>Kaynaklar</w:t>
      </w:r>
      <w:bookmarkEnd w:id="6"/>
    </w:p>
    <w:p w:rsidR="005F647B" w:rsidRPr="00073ABB" w:rsidRDefault="005F647B" w:rsidP="005F647B">
      <w:pPr>
        <w:rPr>
          <w:sz w:val="24"/>
          <w:szCs w:val="24"/>
        </w:rPr>
      </w:pPr>
    </w:p>
    <w:p w:rsidR="005F647B" w:rsidRPr="00073ABB" w:rsidRDefault="005F647B" w:rsidP="005F647B">
      <w:pPr>
        <w:rPr>
          <w:sz w:val="24"/>
          <w:szCs w:val="24"/>
        </w:rPr>
      </w:pPr>
    </w:p>
    <w:sectPr w:rsidR="005F647B" w:rsidRPr="00073ABB" w:rsidSect="00B06ED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575" w:rsidRDefault="00B13575" w:rsidP="005171C8">
      <w:pPr>
        <w:spacing w:after="0" w:line="240" w:lineRule="auto"/>
      </w:pPr>
      <w:r>
        <w:separator/>
      </w:r>
    </w:p>
  </w:endnote>
  <w:endnote w:type="continuationSeparator" w:id="0">
    <w:p w:rsidR="00B13575" w:rsidRDefault="00B13575" w:rsidP="00517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365519"/>
      <w:docPartObj>
        <w:docPartGallery w:val="Page Numbers (Bottom of Page)"/>
        <w:docPartUnique/>
      </w:docPartObj>
    </w:sdtPr>
    <w:sdtEndPr/>
    <w:sdtContent>
      <w:p w:rsidR="005171C8" w:rsidRDefault="005171C8">
        <w:pPr>
          <w:pStyle w:val="Altbilgi"/>
          <w:jc w:val="right"/>
        </w:pPr>
        <w:r>
          <w:fldChar w:fldCharType="begin"/>
        </w:r>
        <w:r>
          <w:instrText>PAGE   \* MERGEFORMAT</w:instrText>
        </w:r>
        <w:r>
          <w:fldChar w:fldCharType="separate"/>
        </w:r>
        <w:r w:rsidR="0043100E">
          <w:rPr>
            <w:noProof/>
          </w:rPr>
          <w:t>7</w:t>
        </w:r>
        <w:r>
          <w:fldChar w:fldCharType="end"/>
        </w:r>
      </w:p>
    </w:sdtContent>
  </w:sdt>
  <w:p w:rsidR="005171C8" w:rsidRDefault="005171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575" w:rsidRDefault="00B13575" w:rsidP="005171C8">
      <w:pPr>
        <w:spacing w:after="0" w:line="240" w:lineRule="auto"/>
      </w:pPr>
      <w:r>
        <w:separator/>
      </w:r>
    </w:p>
  </w:footnote>
  <w:footnote w:type="continuationSeparator" w:id="0">
    <w:p w:rsidR="00B13575" w:rsidRDefault="00B13575" w:rsidP="00517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629" w:rsidRPr="00C25629" w:rsidRDefault="00C25629" w:rsidP="00C25629">
    <w:pPr>
      <w:pStyle w:val="stbilgi"/>
      <w:jc w:val="center"/>
      <w:rPr>
        <w:color w:val="FF0000"/>
      </w:rPr>
    </w:pPr>
    <w:r w:rsidRPr="00C25629">
      <w:rPr>
        <w:color w:val="FF0000"/>
      </w:rPr>
      <w:t>BU ÖRNEK FORMDUR, PROJE BİLGİLERİNİ KENDİ PROJENİZE GÖRE DOLDURUNUZ.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187"/>
    <w:multiLevelType w:val="hybridMultilevel"/>
    <w:tmpl w:val="03925C5C"/>
    <w:lvl w:ilvl="0" w:tplc="B3729FB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B9C6EDC"/>
    <w:multiLevelType w:val="hybridMultilevel"/>
    <w:tmpl w:val="71702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8416F9"/>
    <w:multiLevelType w:val="hybridMultilevel"/>
    <w:tmpl w:val="FE70C7CA"/>
    <w:lvl w:ilvl="0" w:tplc="041F0005">
      <w:start w:val="1"/>
      <w:numFmt w:val="bullet"/>
      <w:lvlText w:val=""/>
      <w:lvlJc w:val="left"/>
      <w:pPr>
        <w:tabs>
          <w:tab w:val="num" w:pos="1440"/>
        </w:tabs>
        <w:ind w:left="1440" w:hanging="360"/>
      </w:pPr>
      <w:rPr>
        <w:rFonts w:ascii="Wingdings" w:hAnsi="Wingdings"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C2463CA"/>
    <w:multiLevelType w:val="hybridMultilevel"/>
    <w:tmpl w:val="A4920E66"/>
    <w:lvl w:ilvl="0" w:tplc="FBD48046">
      <w:start w:val="1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6C181512"/>
    <w:multiLevelType w:val="multilevel"/>
    <w:tmpl w:val="4EEADB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E1NjCwNDMwNDE3NbdU0lEKTi0uzszPAykwrgUAs/dklCwAAAA="/>
  </w:docVars>
  <w:rsids>
    <w:rsidRoot w:val="00A25884"/>
    <w:rsid w:val="00073ABB"/>
    <w:rsid w:val="00076704"/>
    <w:rsid w:val="000E05C5"/>
    <w:rsid w:val="000E3211"/>
    <w:rsid w:val="000F07B6"/>
    <w:rsid w:val="001404FE"/>
    <w:rsid w:val="00146824"/>
    <w:rsid w:val="001950AC"/>
    <w:rsid w:val="001B70D9"/>
    <w:rsid w:val="002754A3"/>
    <w:rsid w:val="0027617A"/>
    <w:rsid w:val="00340861"/>
    <w:rsid w:val="0036075C"/>
    <w:rsid w:val="0038347D"/>
    <w:rsid w:val="00393012"/>
    <w:rsid w:val="00397972"/>
    <w:rsid w:val="003B0FB3"/>
    <w:rsid w:val="003F3F95"/>
    <w:rsid w:val="0043100E"/>
    <w:rsid w:val="0047409D"/>
    <w:rsid w:val="004A7ACD"/>
    <w:rsid w:val="004C52A1"/>
    <w:rsid w:val="004F7BA9"/>
    <w:rsid w:val="005171C8"/>
    <w:rsid w:val="00562D38"/>
    <w:rsid w:val="005B0DFC"/>
    <w:rsid w:val="005F647B"/>
    <w:rsid w:val="0062002B"/>
    <w:rsid w:val="00632164"/>
    <w:rsid w:val="006708AD"/>
    <w:rsid w:val="006E6C1B"/>
    <w:rsid w:val="007A62F1"/>
    <w:rsid w:val="007A6B40"/>
    <w:rsid w:val="007F1054"/>
    <w:rsid w:val="00822422"/>
    <w:rsid w:val="008364AB"/>
    <w:rsid w:val="00871B53"/>
    <w:rsid w:val="00875AB4"/>
    <w:rsid w:val="008D54BD"/>
    <w:rsid w:val="009050B9"/>
    <w:rsid w:val="00916E29"/>
    <w:rsid w:val="00955542"/>
    <w:rsid w:val="00995709"/>
    <w:rsid w:val="009E1A9B"/>
    <w:rsid w:val="00A25884"/>
    <w:rsid w:val="00AE37BE"/>
    <w:rsid w:val="00AF27E3"/>
    <w:rsid w:val="00B06ED3"/>
    <w:rsid w:val="00B13575"/>
    <w:rsid w:val="00B2625C"/>
    <w:rsid w:val="00B32F81"/>
    <w:rsid w:val="00C25629"/>
    <w:rsid w:val="00C42826"/>
    <w:rsid w:val="00C438E6"/>
    <w:rsid w:val="00CF3156"/>
    <w:rsid w:val="00D31186"/>
    <w:rsid w:val="00D54736"/>
    <w:rsid w:val="00D851C6"/>
    <w:rsid w:val="00DD693C"/>
    <w:rsid w:val="00E43695"/>
    <w:rsid w:val="00E52E95"/>
    <w:rsid w:val="00E8502A"/>
    <w:rsid w:val="00E916D3"/>
    <w:rsid w:val="00E94191"/>
    <w:rsid w:val="00EF4236"/>
    <w:rsid w:val="00F423E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7C05E-55DB-44CA-B456-A6FA8A49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AB"/>
  </w:style>
  <w:style w:type="paragraph" w:styleId="Balk1">
    <w:name w:val="heading 1"/>
    <w:basedOn w:val="Normal"/>
    <w:next w:val="Normal"/>
    <w:link w:val="Balk1Char"/>
    <w:uiPriority w:val="9"/>
    <w:qFormat/>
    <w:rsid w:val="0047409D"/>
    <w:pPr>
      <w:keepNext/>
      <w:keepLines/>
      <w:spacing w:before="240" w:after="0"/>
      <w:outlineLvl w:val="0"/>
    </w:pPr>
    <w:rPr>
      <w:rFonts w:asciiTheme="majorBidi" w:eastAsiaTheme="majorEastAsia" w:hAnsiTheme="majorBidi" w:cstheme="majorBidi"/>
      <w:b/>
      <w:sz w:val="24"/>
      <w:szCs w:val="32"/>
    </w:rPr>
  </w:style>
  <w:style w:type="paragraph" w:styleId="Balk2">
    <w:name w:val="heading 2"/>
    <w:basedOn w:val="Normal"/>
    <w:next w:val="Normal"/>
    <w:link w:val="Balk2Char"/>
    <w:uiPriority w:val="9"/>
    <w:unhideWhenUsed/>
    <w:qFormat/>
    <w:rsid w:val="0047409D"/>
    <w:pPr>
      <w:keepNext/>
      <w:keepLines/>
      <w:spacing w:before="40" w:after="0"/>
      <w:outlineLvl w:val="1"/>
    </w:pPr>
    <w:rPr>
      <w:rFonts w:asciiTheme="majorBidi" w:eastAsiaTheme="majorEastAsia" w:hAnsiTheme="majorBidi"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409D"/>
    <w:rPr>
      <w:rFonts w:asciiTheme="majorBidi" w:eastAsiaTheme="majorEastAsia" w:hAnsiTheme="majorBidi" w:cstheme="majorBidi"/>
      <w:b/>
      <w:sz w:val="24"/>
      <w:szCs w:val="32"/>
    </w:rPr>
  </w:style>
  <w:style w:type="character" w:customStyle="1" w:styleId="Balk2Char">
    <w:name w:val="Başlık 2 Char"/>
    <w:basedOn w:val="VarsaylanParagrafYazTipi"/>
    <w:link w:val="Balk2"/>
    <w:uiPriority w:val="9"/>
    <w:rsid w:val="0047409D"/>
    <w:rPr>
      <w:rFonts w:asciiTheme="majorBidi" w:eastAsiaTheme="majorEastAsia" w:hAnsiTheme="majorBidi" w:cstheme="majorBidi"/>
      <w:b/>
      <w:sz w:val="24"/>
      <w:szCs w:val="26"/>
    </w:rPr>
  </w:style>
  <w:style w:type="table" w:styleId="TabloKlavuzu">
    <w:name w:val="Table Grid"/>
    <w:basedOn w:val="NormalTablo"/>
    <w:uiPriority w:val="39"/>
    <w:rsid w:val="00632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822422"/>
    <w:pPr>
      <w:outlineLvl w:val="9"/>
    </w:pPr>
    <w:rPr>
      <w:rFonts w:asciiTheme="majorHAnsi" w:hAnsiTheme="majorHAnsi"/>
      <w:b w:val="0"/>
      <w:color w:val="2E74B5" w:themeColor="accent1" w:themeShade="BF"/>
      <w:sz w:val="32"/>
      <w:lang w:eastAsia="tr-TR"/>
    </w:rPr>
  </w:style>
  <w:style w:type="paragraph" w:styleId="T1">
    <w:name w:val="toc 1"/>
    <w:basedOn w:val="Normal"/>
    <w:next w:val="Normal"/>
    <w:autoRedefine/>
    <w:uiPriority w:val="39"/>
    <w:unhideWhenUsed/>
    <w:rsid w:val="00822422"/>
    <w:pPr>
      <w:spacing w:after="100"/>
    </w:pPr>
  </w:style>
  <w:style w:type="paragraph" w:styleId="T2">
    <w:name w:val="toc 2"/>
    <w:basedOn w:val="Normal"/>
    <w:next w:val="Normal"/>
    <w:autoRedefine/>
    <w:uiPriority w:val="39"/>
    <w:unhideWhenUsed/>
    <w:rsid w:val="00822422"/>
    <w:pPr>
      <w:spacing w:after="100"/>
      <w:ind w:left="220"/>
    </w:pPr>
  </w:style>
  <w:style w:type="character" w:styleId="Kpr">
    <w:name w:val="Hyperlink"/>
    <w:basedOn w:val="VarsaylanParagrafYazTipi"/>
    <w:uiPriority w:val="99"/>
    <w:unhideWhenUsed/>
    <w:rsid w:val="00822422"/>
    <w:rPr>
      <w:color w:val="0563C1" w:themeColor="hyperlink"/>
      <w:u w:val="single"/>
    </w:rPr>
  </w:style>
  <w:style w:type="paragraph" w:styleId="ListeParagraf">
    <w:name w:val="List Paragraph"/>
    <w:basedOn w:val="Normal"/>
    <w:uiPriority w:val="34"/>
    <w:qFormat/>
    <w:rsid w:val="002754A3"/>
    <w:pPr>
      <w:ind w:left="720"/>
      <w:contextualSpacing/>
    </w:pPr>
  </w:style>
  <w:style w:type="paragraph" w:styleId="stbilgi">
    <w:name w:val="header"/>
    <w:basedOn w:val="Normal"/>
    <w:link w:val="stbilgiChar"/>
    <w:uiPriority w:val="99"/>
    <w:unhideWhenUsed/>
    <w:rsid w:val="005171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71C8"/>
  </w:style>
  <w:style w:type="paragraph" w:styleId="Altbilgi">
    <w:name w:val="footer"/>
    <w:basedOn w:val="Normal"/>
    <w:link w:val="AltbilgiChar"/>
    <w:uiPriority w:val="99"/>
    <w:unhideWhenUsed/>
    <w:rsid w:val="005171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71C8"/>
  </w:style>
  <w:style w:type="paragraph" w:styleId="AralkYok">
    <w:name w:val="No Spacing"/>
    <w:link w:val="AralkYokChar"/>
    <w:uiPriority w:val="1"/>
    <w:qFormat/>
    <w:rsid w:val="003F3F95"/>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3F3F95"/>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onya.edu.tr/bilgisayarmuhendisligi" TargetMode="External"/><Relationship Id="rId4" Type="http://schemas.openxmlformats.org/officeDocument/2006/relationships/settings" Target="settings.xml"/><Relationship Id="rId9" Type="http://schemas.openxmlformats.org/officeDocument/2006/relationships/hyperlink" Target="https://www.konya.edu.tr/muhendislikvemimarlik"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4AC3C-C6F2-46AF-BD75-FBA14B9F0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Pages>
  <Words>1862</Words>
  <Characters>10619</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BULOVALI</dc:creator>
  <cp:keywords/>
  <dc:description/>
  <cp:lastModifiedBy>Ceren</cp:lastModifiedBy>
  <cp:revision>45</cp:revision>
  <dcterms:created xsi:type="dcterms:W3CDTF">2016-04-07T19:14:00Z</dcterms:created>
  <dcterms:modified xsi:type="dcterms:W3CDTF">2020-09-21T08:38:00Z</dcterms:modified>
</cp:coreProperties>
</file>